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44" w:type="dxa"/>
        <w:tblLook w:val="04A0"/>
      </w:tblPr>
      <w:tblGrid>
        <w:gridCol w:w="2346"/>
        <w:gridCol w:w="7898"/>
      </w:tblGrid>
      <w:tr w:rsidR="00EE085D" w:rsidRPr="008A22CD" w:rsidTr="00C90DA6">
        <w:trPr>
          <w:trHeight w:val="1135"/>
        </w:trPr>
        <w:tc>
          <w:tcPr>
            <w:tcW w:w="2346" w:type="dxa"/>
            <w:hideMark/>
          </w:tcPr>
          <w:p w:rsidR="00EE085D" w:rsidRPr="008A22CD" w:rsidRDefault="00EE085D" w:rsidP="00C90DA6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3150" cy="580390"/>
                  <wp:effectExtent l="19050" t="0" r="0" b="0"/>
                  <wp:docPr id="1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</w:tcPr>
          <w:p w:rsidR="00EE085D" w:rsidRPr="008A22CD" w:rsidRDefault="00EE085D" w:rsidP="00C90DA6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EE085D" w:rsidRPr="008A22CD" w:rsidRDefault="00EE085D" w:rsidP="00C90DA6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8A22C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الهيئة الوطنية للتقويم والاعتماد الأكاديمي</w:t>
            </w:r>
          </w:p>
          <w:p w:rsidR="00EE085D" w:rsidRPr="008A22CD" w:rsidRDefault="00EE085D" w:rsidP="00C90DA6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8A22CD">
              <w:rPr>
                <w:rFonts w:ascii="Arial" w:hAnsi="Arial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</w:tr>
    </w:tbl>
    <w:p w:rsidR="00EC2C15" w:rsidRPr="00601760" w:rsidRDefault="00EC2C15" w:rsidP="00EC2C15">
      <w:pPr>
        <w:spacing w:before="240" w:line="480" w:lineRule="exact"/>
        <w:rPr>
          <w:rFonts w:ascii="Arial" w:hAnsi="Arial" w:cs="Simplified Arabic"/>
          <w:b/>
          <w:bCs/>
          <w:sz w:val="24"/>
          <w:szCs w:val="24"/>
        </w:rPr>
      </w:pP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601760" w:rsidTr="005C0118">
        <w:tc>
          <w:tcPr>
            <w:tcW w:w="8640" w:type="dxa"/>
          </w:tcPr>
          <w:p w:rsidR="00E81F1B" w:rsidRPr="00601760" w:rsidRDefault="00E81F1B" w:rsidP="005C0118">
            <w:pPr>
              <w:spacing w:before="240" w:after="240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المؤسسة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  <w:t>: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  <w:tab/>
            </w:r>
            <w:r w:rsidR="00B4202B" w:rsidRPr="00ED4CC5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جامعة الملك فيصل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  <w:tab/>
            </w:r>
          </w:p>
        </w:tc>
      </w:tr>
      <w:tr w:rsidR="00E81F1B" w:rsidRPr="00601760" w:rsidTr="005C0118">
        <w:tc>
          <w:tcPr>
            <w:tcW w:w="8640" w:type="dxa"/>
          </w:tcPr>
          <w:p w:rsidR="00E81F1B" w:rsidRPr="00601760" w:rsidRDefault="00E81F1B" w:rsidP="005C0118">
            <w:pPr>
              <w:spacing w:before="240" w:after="240"/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الكلية/القسم 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  <w:t xml:space="preserve"> :</w:t>
            </w:r>
            <w:r w:rsidR="00B4202B" w:rsidRPr="00ED4CC5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bidi="ar-EG"/>
              </w:rPr>
              <w:t>التربية الخاصة</w:t>
            </w:r>
          </w:p>
        </w:tc>
      </w:tr>
    </w:tbl>
    <w:p w:rsidR="00E81F1B" w:rsidRPr="00601760" w:rsidRDefault="00E81F1B" w:rsidP="00E81F1B">
      <w:pPr>
        <w:pStyle w:val="Heading7"/>
        <w:bidi/>
        <w:spacing w:after="240"/>
        <w:rPr>
          <w:rFonts w:ascii="Arial" w:hAnsi="Arial" w:cs="Simplified Arabic"/>
          <w:b/>
          <w:bCs/>
          <w:rtl/>
        </w:rPr>
      </w:pPr>
      <w:r w:rsidRPr="00601760">
        <w:rPr>
          <w:rFonts w:ascii="Arial" w:hAnsi="Arial" w:cs="Simplified Arabic" w:hint="cs"/>
          <w:b/>
          <w:bCs/>
          <w:rtl/>
        </w:rPr>
        <w:t>أ)</w:t>
      </w:r>
      <w:r w:rsidRPr="00601760">
        <w:rPr>
          <w:rFonts w:ascii="Arial" w:hAnsi="Arial" w:cs="Simplified Arabic"/>
          <w:b/>
          <w:bCs/>
          <w:rtl/>
        </w:rPr>
        <w:t xml:space="preserve">التعريف بالمقرر الدراسي ومعلومات عامة عنه </w:t>
      </w:r>
      <w:r w:rsidRPr="00601760">
        <w:rPr>
          <w:rFonts w:ascii="Arial" w:hAnsi="Arial" w:cs="Simplified Arabic" w:hint="cs"/>
          <w:b/>
          <w:bCs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601760" w:rsidTr="005C0118">
        <w:tc>
          <w:tcPr>
            <w:tcW w:w="8590" w:type="dxa"/>
          </w:tcPr>
          <w:p w:rsidR="00E81F1B" w:rsidRPr="006017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اسم ورمز المقرر الدراسي: 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bidi="ar-EG"/>
              </w:rPr>
              <w:t>الاضطرابات السلوكية وتعديل السلوك  (خاص 210 )</w:t>
            </w:r>
          </w:p>
        </w:tc>
      </w:tr>
      <w:tr w:rsidR="00E81F1B" w:rsidRPr="00601760" w:rsidTr="005C0118">
        <w:tc>
          <w:tcPr>
            <w:tcW w:w="8590" w:type="dxa"/>
          </w:tcPr>
          <w:p w:rsidR="00E81F1B" w:rsidRPr="006017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عدد الساعات المعتمدة: </w:t>
            </w:r>
            <w:r w:rsidR="00A506CB" w:rsidRPr="00ED4CC5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E81F1B" w:rsidRPr="00601760" w:rsidTr="005C0118">
        <w:tc>
          <w:tcPr>
            <w:tcW w:w="8590" w:type="dxa"/>
          </w:tcPr>
          <w:p w:rsidR="00E81F1B" w:rsidRPr="006017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البرنامج أو البرامج ال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ذ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ي يقدم ضمنه المقرر الدراسي. </w:t>
            </w:r>
          </w:p>
          <w:p w:rsidR="00E81F1B" w:rsidRPr="00601760" w:rsidRDefault="00E81F1B" w:rsidP="005C0118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(في حال وجود مقرر اختياري عام في عدة برامج, بيّن هذا بدلاً من إعداد قائمة بهذه البرامج)</w:t>
            </w:r>
          </w:p>
          <w:p w:rsidR="00E81F1B" w:rsidRPr="00601760" w:rsidRDefault="00CC2938" w:rsidP="005C0118">
            <w:pPr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ED4CC5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برنامج البكالوريوس في التربية الخاصة</w:t>
            </w:r>
          </w:p>
        </w:tc>
      </w:tr>
      <w:tr w:rsidR="00E81F1B" w:rsidRPr="00601760" w:rsidTr="005C0118">
        <w:tc>
          <w:tcPr>
            <w:tcW w:w="8590" w:type="dxa"/>
          </w:tcPr>
          <w:p w:rsidR="00E81F1B" w:rsidRPr="0036114E" w:rsidRDefault="00E81F1B" w:rsidP="003611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اسم عضو هيئة التدريس المسؤول عن المقرر الدراسي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CC2938" w:rsidRPr="00ED4CC5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د. نشوة البصير</w:t>
            </w:r>
          </w:p>
        </w:tc>
      </w:tr>
      <w:tr w:rsidR="00E81F1B" w:rsidRPr="00601760" w:rsidTr="005C0118">
        <w:tc>
          <w:tcPr>
            <w:tcW w:w="8590" w:type="dxa"/>
          </w:tcPr>
          <w:p w:rsidR="00E81F1B" w:rsidRPr="0036114E" w:rsidRDefault="00E81F1B" w:rsidP="003611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السنة أو المستوى الأكاديمي الذي يعطى فيه المقرر الدراسي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CC2938" w:rsidRPr="00ED4CC5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المستوى ال</w:t>
            </w:r>
            <w:r w:rsidR="00A506CB" w:rsidRPr="00ED4CC5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رابع</w:t>
            </w:r>
          </w:p>
        </w:tc>
      </w:tr>
      <w:tr w:rsidR="00E81F1B" w:rsidRPr="00601760" w:rsidTr="005C0118">
        <w:tc>
          <w:tcPr>
            <w:tcW w:w="8590" w:type="dxa"/>
          </w:tcPr>
          <w:p w:rsidR="00E81F1B" w:rsidRPr="0036114E" w:rsidRDefault="00E81F1B" w:rsidP="003611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المتطلبات السابقة لهذا المقرر(إن وجدت)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  <w:r w:rsidR="0036114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bidi="ar-EG"/>
              </w:rPr>
              <w:t>مقدمة في التربية الخاصة</w:t>
            </w:r>
          </w:p>
        </w:tc>
      </w:tr>
      <w:tr w:rsidR="00E81F1B" w:rsidRPr="00601760" w:rsidTr="005C0118">
        <w:tc>
          <w:tcPr>
            <w:tcW w:w="8590" w:type="dxa"/>
          </w:tcPr>
          <w:p w:rsidR="00E81F1B" w:rsidRPr="0036114E" w:rsidRDefault="00E81F1B" w:rsidP="003611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المتطلبات الآنية لهذا المقرر (إن وجدت)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36114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CC2938" w:rsidRPr="00ED4CC5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لا يوجد</w:t>
            </w:r>
          </w:p>
        </w:tc>
      </w:tr>
      <w:tr w:rsidR="00E81F1B" w:rsidRPr="00601760" w:rsidTr="005C0118">
        <w:tc>
          <w:tcPr>
            <w:tcW w:w="8590" w:type="dxa"/>
          </w:tcPr>
          <w:p w:rsidR="00E81F1B" w:rsidRPr="00601760" w:rsidRDefault="00E81F1B" w:rsidP="00EE085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موقع تقديم المقرر إن لم يكن داخل المبنى الرئيس للمؤسسة التعليمية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E81F1B" w:rsidRPr="00601760" w:rsidRDefault="00E81F1B" w:rsidP="00E81F1B">
      <w:pPr>
        <w:rPr>
          <w:rFonts w:ascii="Arial" w:hAnsi="Arial" w:cs="Simplified Arabic"/>
          <w:b/>
          <w:bCs/>
          <w:sz w:val="24"/>
          <w:szCs w:val="24"/>
        </w:rPr>
      </w:pPr>
    </w:p>
    <w:p w:rsidR="00E81F1B" w:rsidRPr="00601760" w:rsidRDefault="00E81F1B" w:rsidP="00E81F1B">
      <w:pPr>
        <w:pStyle w:val="Heading7"/>
        <w:bidi/>
        <w:spacing w:after="240"/>
        <w:rPr>
          <w:rFonts w:ascii="Arial" w:hAnsi="Arial" w:cs="Simplified Arabic"/>
          <w:b/>
          <w:bCs/>
          <w:lang w:val="en-US"/>
        </w:rPr>
      </w:pPr>
      <w:r w:rsidRPr="00601760">
        <w:rPr>
          <w:rFonts w:ascii="Arial" w:hAnsi="Arial" w:cs="Simplified Arabic" w:hint="cs"/>
          <w:b/>
          <w:bCs/>
          <w:rtl/>
        </w:rPr>
        <w:t xml:space="preserve">ب) </w:t>
      </w:r>
      <w:r w:rsidRPr="00601760">
        <w:rPr>
          <w:rFonts w:ascii="Arial" w:hAnsi="Arial" w:cs="Simplified Arabic"/>
          <w:b/>
          <w:bCs/>
          <w:rtl/>
        </w:rPr>
        <w:t>الأهداف</w:t>
      </w:r>
      <w:r w:rsidRPr="00601760">
        <w:rPr>
          <w:rFonts w:ascii="Arial" w:hAnsi="Arial" w:cs="Simplified Arabic" w:hint="cs"/>
          <w:b/>
          <w:bCs/>
          <w:rtl/>
        </w:rPr>
        <w:t>:</w:t>
      </w:r>
      <w:r w:rsidRPr="00601760">
        <w:rPr>
          <w:rFonts w:ascii="Arial" w:hAnsi="Arial" w:cs="Simplified Arabic"/>
          <w:b/>
          <w:bCs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A506CB" w:rsidRPr="00601760" w:rsidTr="005C0118">
        <w:trPr>
          <w:trHeight w:val="690"/>
        </w:trPr>
        <w:tc>
          <w:tcPr>
            <w:tcW w:w="8640" w:type="dxa"/>
          </w:tcPr>
          <w:p w:rsidR="00A506CB" w:rsidRPr="00ED4CC5" w:rsidRDefault="002765C5" w:rsidP="00ED4C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أن ي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تعرف </w:t>
            </w: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الطالب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على مفهوم </w:t>
            </w:r>
            <w:r w:rsidR="00EE085D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الاضطرابات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السلوكية </w:t>
            </w: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بما فيها من (</w:t>
            </w:r>
            <w:r w:rsid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تصنيفات- طرق تشخيص</w:t>
            </w: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)</w:t>
            </w:r>
            <w:r w:rsidR="00EE085D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.</w:t>
            </w:r>
          </w:p>
          <w:p w:rsidR="00A506CB" w:rsidRPr="00ED4CC5" w:rsidRDefault="002765C5" w:rsidP="00ED4CC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أن ي</w:t>
            </w:r>
            <w:r w:rsidR="00E863CF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ذكر</w:t>
            </w: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الطالب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</w:t>
            </w:r>
            <w:r w:rsidR="00E863CF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أهم</w:t>
            </w: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الفنيات والمهارات </w:t>
            </w:r>
            <w:r w:rsidR="00E863CF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و التصميمات المختلفة 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المستخدمة فى تعديل السلوك</w:t>
            </w:r>
            <w:r w:rsidR="00EE085D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.</w:t>
            </w:r>
          </w:p>
          <w:p w:rsidR="00A506CB" w:rsidRPr="00ED4CC5" w:rsidRDefault="00E863CF" w:rsidP="00ED4C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أن </w:t>
            </w:r>
            <w:r w:rsidR="00EE085D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يميز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ال</w:t>
            </w: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طالب </w:t>
            </w:r>
            <w:r w:rsidR="00EE085D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بين</w:t>
            </w: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أهم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المقاييس </w:t>
            </w:r>
            <w:r w:rsidR="00EE085D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والاختبارات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</w:t>
            </w:r>
            <w:r w:rsid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التي تستخدم في تشخيص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</w:t>
            </w:r>
            <w:r w:rsidR="00EE085D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الاضطراب</w:t>
            </w:r>
            <w:r w:rsid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ات السلوكية</w:t>
            </w:r>
            <w:r w:rsidR="00EE085D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.</w:t>
            </w: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</w:t>
            </w:r>
          </w:p>
          <w:p w:rsidR="00A506CB" w:rsidRPr="00ED4CC5" w:rsidRDefault="00E863CF" w:rsidP="00ED4C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أن </w:t>
            </w:r>
            <w:r w:rsidR="00EE085D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يحدد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الطالب 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دور الأسرة </w:t>
            </w:r>
            <w:r w:rsidR="00EE085D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="00A506CB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تشكيل سلوك الطفل</w:t>
            </w:r>
            <w:r w:rsidR="00EE085D" w:rsidRPr="00ED4CC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E81F1B" w:rsidRPr="00601760" w:rsidTr="005C0118">
        <w:tc>
          <w:tcPr>
            <w:tcW w:w="8640" w:type="dxa"/>
          </w:tcPr>
          <w:p w:rsidR="00E81F1B" w:rsidRPr="00601760" w:rsidRDefault="00E81F1B" w:rsidP="008C2BFD">
            <w:pPr>
              <w:pStyle w:val="Heading7"/>
              <w:bidi/>
              <w:jc w:val="both"/>
              <w:rPr>
                <w:rFonts w:ascii="Arial" w:hAnsi="Arial" w:cs="Simplified Arabic"/>
                <w:b/>
                <w:bCs/>
              </w:rPr>
            </w:pPr>
            <w:r w:rsidRPr="00601760">
              <w:rPr>
                <w:rFonts w:ascii="Arial" w:hAnsi="Arial" w:cs="Simplified Arabic" w:hint="cs"/>
                <w:b/>
                <w:bCs/>
                <w:rtl/>
              </w:rPr>
              <w:lastRenderedPageBreak/>
              <w:t>2-</w:t>
            </w:r>
            <w:r w:rsidRPr="00601760">
              <w:rPr>
                <w:rFonts w:ascii="Arial" w:hAnsi="Arial" w:cs="Simplified Arabic"/>
                <w:b/>
                <w:bCs/>
                <w:rtl/>
              </w:rPr>
              <w:t xml:space="preserve">صف بإيجاز أية خطط يتم تنفيذها لتطوير وتحسين  المقرر الدراسي . (مثل الاستخدام المتزايد لتقنية المعلومات أو مراجع الإنترنت، والتغييرات في  المحتوى كنتيجة للأبحاث الجديدة في مجال الدراسة).   </w:t>
            </w:r>
          </w:p>
          <w:p w:rsidR="00E81F1B" w:rsidRPr="00ED4CC5" w:rsidRDefault="00ED4CC5" w:rsidP="00ED4CC5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F35A45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التوسع </w:t>
            </w:r>
            <w:r w:rsidR="00E207D7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="00F35A45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الإطلاع على الكتب العلمية المتصلة بالمقرر</w:t>
            </w:r>
          </w:p>
          <w:p w:rsidR="00F35A45" w:rsidRPr="00ED4CC5" w:rsidRDefault="00ED4CC5" w:rsidP="00ED4CC5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E863CF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تشجيع الطلاب</w:t>
            </w:r>
            <w:r w:rsidR="00F35A45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على استخدام قواعد المعلومات </w:t>
            </w:r>
            <w:r w:rsidR="008C2BFD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التي</w:t>
            </w:r>
            <w:r w:rsidR="00F35A45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تشترك بها الجامعة</w:t>
            </w:r>
          </w:p>
          <w:p w:rsidR="00E81F1B" w:rsidRPr="00ED4CC5" w:rsidRDefault="00ED4CC5" w:rsidP="00ED4CC5">
            <w:pPr>
              <w:spacing w:after="0" w:line="240" w:lineRule="auto"/>
              <w:jc w:val="both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474AB1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طرح بعض الموضوعات البحثية </w:t>
            </w:r>
            <w:r w:rsidR="008C2BFD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التي</w:t>
            </w:r>
            <w:r w:rsidR="00A506CB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تتركز على المشكلات السلوكية </w:t>
            </w:r>
            <w:r w:rsidR="008C2BFD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التي</w:t>
            </w:r>
            <w:r w:rsidR="00A506CB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يعانى منها ذوى </w:t>
            </w:r>
            <w:r w:rsidR="008C2BFD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الاحتياجات</w:t>
            </w:r>
            <w:r w:rsidR="00A506CB" w:rsidRPr="00ED4CC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الخاصة واقتراح استراتيجيات تعديل السلوك الممكنة</w:t>
            </w:r>
            <w:r w:rsidR="00A506CB" w:rsidRPr="00ED4CC5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</w:tbl>
    <w:p w:rsidR="00F86B43" w:rsidRPr="00601760" w:rsidRDefault="00F86B43" w:rsidP="00E81F1B">
      <w:pPr>
        <w:pStyle w:val="Heading9"/>
        <w:bidi/>
        <w:jc w:val="both"/>
        <w:rPr>
          <w:rFonts w:cs="Simplified Arabic"/>
          <w:b/>
          <w:bCs/>
          <w:sz w:val="24"/>
          <w:szCs w:val="24"/>
          <w:rtl/>
          <w:lang w:val="en-US"/>
        </w:rPr>
      </w:pPr>
    </w:p>
    <w:p w:rsidR="00E81F1B" w:rsidRPr="00601760" w:rsidRDefault="00E81F1B" w:rsidP="00F86B43">
      <w:pPr>
        <w:pStyle w:val="Heading9"/>
        <w:bidi/>
        <w:jc w:val="both"/>
        <w:rPr>
          <w:rFonts w:cs="Simplified Arabic"/>
          <w:b/>
          <w:bCs/>
          <w:sz w:val="24"/>
          <w:szCs w:val="24"/>
        </w:rPr>
      </w:pPr>
      <w:r w:rsidRPr="00601760">
        <w:rPr>
          <w:rFonts w:cs="Simplified Arabic" w:hint="cs"/>
          <w:b/>
          <w:bCs/>
          <w:sz w:val="24"/>
          <w:szCs w:val="24"/>
          <w:rtl/>
          <w:lang w:val="en-US"/>
        </w:rPr>
        <w:t xml:space="preserve">ج) </w:t>
      </w:r>
      <w:r w:rsidRPr="00601760">
        <w:rPr>
          <w:rFonts w:cs="Simplified Arabic"/>
          <w:b/>
          <w:bCs/>
          <w:sz w:val="24"/>
          <w:szCs w:val="24"/>
          <w:rtl/>
        </w:rPr>
        <w:t xml:space="preserve">توصيف المقرر الدراسي 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E81F1B" w:rsidRPr="00601760" w:rsidTr="005C0118">
        <w:tc>
          <w:tcPr>
            <w:tcW w:w="8640" w:type="dxa"/>
            <w:gridSpan w:val="3"/>
          </w:tcPr>
          <w:p w:rsidR="00E81F1B" w:rsidRPr="00601760" w:rsidRDefault="00E81F1B" w:rsidP="005C0118">
            <w:pPr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</w:pP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الموضوعات التي  ينبغي تناولها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E81F1B" w:rsidRPr="00601760" w:rsidTr="005C0118">
        <w:tc>
          <w:tcPr>
            <w:tcW w:w="6661" w:type="dxa"/>
          </w:tcPr>
          <w:p w:rsidR="00E81F1B" w:rsidRPr="00601760" w:rsidRDefault="00E81F1B" w:rsidP="005C0118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lang w:val="fr-FR" w:bidi="ar-EG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601760" w:rsidRDefault="00E81F1B" w:rsidP="005C0118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E81F1B" w:rsidRPr="00601760" w:rsidRDefault="00E81F1B" w:rsidP="005C0118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 xml:space="preserve">ساعات التدريس </w:t>
            </w:r>
          </w:p>
        </w:tc>
      </w:tr>
      <w:tr w:rsidR="00A506CB" w:rsidRPr="00601760" w:rsidTr="005C0118">
        <w:tc>
          <w:tcPr>
            <w:tcW w:w="6661" w:type="dxa"/>
          </w:tcPr>
          <w:p w:rsidR="00A506CB" w:rsidRPr="00800D08" w:rsidRDefault="006E6523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63CF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تعريف </w:t>
            </w:r>
            <w:r w:rsidR="00413420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الاضطرابات</w:t>
            </w:r>
            <w:r w:rsidR="00E863CF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السلوكية  - </w:t>
            </w:r>
            <w:r w:rsidR="00A506CB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محددات السواء </w:t>
            </w:r>
            <w:r w:rsidR="00413420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والاضطراب</w:t>
            </w:r>
            <w:r w:rsidR="005A113C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- </w:t>
            </w:r>
            <w:r w:rsidR="00A506CB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محكات تحديد </w:t>
            </w:r>
            <w:r w:rsidR="00413420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الاضطرابات</w:t>
            </w:r>
            <w:r w:rsidR="00A506CB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السلوكية  -  أسباب اضطرابات السلوك</w:t>
            </w:r>
          </w:p>
        </w:tc>
        <w:tc>
          <w:tcPr>
            <w:tcW w:w="993" w:type="dxa"/>
          </w:tcPr>
          <w:p w:rsidR="00A506CB" w:rsidRPr="00800D08" w:rsidRDefault="00A506C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A506CB" w:rsidRPr="00800D08" w:rsidRDefault="006E6523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506CB" w:rsidRPr="00601760" w:rsidTr="005C0118">
        <w:tc>
          <w:tcPr>
            <w:tcW w:w="6661" w:type="dxa"/>
          </w:tcPr>
          <w:p w:rsidR="00A506CB" w:rsidRPr="00800D08" w:rsidRDefault="00A506CB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تصنيف </w:t>
            </w:r>
            <w:r w:rsidR="00413420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الاضطرابات</w:t>
            </w: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السلوكية – أساليب الكشف عن </w:t>
            </w:r>
            <w:r w:rsidR="00413420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الاضطرابات</w:t>
            </w: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السلوكية </w:t>
            </w:r>
          </w:p>
        </w:tc>
        <w:tc>
          <w:tcPr>
            <w:tcW w:w="993" w:type="dxa"/>
          </w:tcPr>
          <w:p w:rsidR="00A506CB" w:rsidRPr="00800D08" w:rsidRDefault="00A506C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A506CB" w:rsidRPr="00800D08" w:rsidRDefault="006E6523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506CB" w:rsidRPr="00601760" w:rsidTr="005C0118">
        <w:tc>
          <w:tcPr>
            <w:tcW w:w="6661" w:type="dxa"/>
          </w:tcPr>
          <w:p w:rsidR="00A506CB" w:rsidRPr="00800D08" w:rsidRDefault="00A506CB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العوامل المرتبطة بالمشكلات السلوكية – تصنيف المشكلات السلوكية</w:t>
            </w:r>
          </w:p>
          <w:p w:rsidR="006E6523" w:rsidRPr="00800D08" w:rsidRDefault="006E6523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الصفات </w:t>
            </w:r>
            <w:r w:rsidR="00413420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الانفعالية</w:t>
            </w: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413420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والاجتماعية</w:t>
            </w: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للمضطربين سلوكياً</w:t>
            </w:r>
          </w:p>
        </w:tc>
        <w:tc>
          <w:tcPr>
            <w:tcW w:w="993" w:type="dxa"/>
          </w:tcPr>
          <w:p w:rsidR="00A506CB" w:rsidRPr="00800D08" w:rsidRDefault="00A506C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A506CB" w:rsidRPr="00800D08" w:rsidRDefault="00E72A20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506CB" w:rsidRPr="00601760" w:rsidTr="005C0118">
        <w:tc>
          <w:tcPr>
            <w:tcW w:w="6661" w:type="dxa"/>
          </w:tcPr>
          <w:p w:rsidR="00A506CB" w:rsidRPr="00800D08" w:rsidRDefault="00A506CB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مفهوم تعديل السلوك- النظريات المفسرة لتعديل السلوك – الخصائص العامة لمنحى تعديل السلوك- خطوات تعديل السلوك- </w:t>
            </w:r>
            <w:r w:rsidR="005A113C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استراتيجيات تعديل السلو</w:t>
            </w:r>
            <w:r w:rsidR="00F86B43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ك</w:t>
            </w:r>
            <w:r w:rsidR="005A113C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إجراءات </w:t>
            </w:r>
            <w:r w:rsidR="006E6523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وتصميمات البحث </w:t>
            </w:r>
            <w:r w:rsidR="00413420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="006E6523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تعديل السلوك  </w:t>
            </w:r>
          </w:p>
        </w:tc>
        <w:tc>
          <w:tcPr>
            <w:tcW w:w="993" w:type="dxa"/>
          </w:tcPr>
          <w:p w:rsidR="00A506CB" w:rsidRPr="00800D08" w:rsidRDefault="005A113C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86" w:type="dxa"/>
          </w:tcPr>
          <w:p w:rsidR="00A506CB" w:rsidRPr="00800D08" w:rsidRDefault="00E72A20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6E6523" w:rsidRPr="00601760" w:rsidTr="005C0118">
        <w:tc>
          <w:tcPr>
            <w:tcW w:w="6661" w:type="dxa"/>
          </w:tcPr>
          <w:p w:rsidR="006E6523" w:rsidRPr="00800D08" w:rsidRDefault="006E6523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اضطراب نقص </w:t>
            </w:r>
            <w:r w:rsidR="00413420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الانتباه</w:t>
            </w: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وفرط النشاط </w:t>
            </w:r>
            <w:r w:rsidR="00413420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الحركي</w:t>
            </w: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- استراتيجيات تعديل السلوك المستخدمة</w:t>
            </w:r>
          </w:p>
        </w:tc>
        <w:tc>
          <w:tcPr>
            <w:tcW w:w="993" w:type="dxa"/>
          </w:tcPr>
          <w:p w:rsidR="006E6523" w:rsidRPr="00800D08" w:rsidRDefault="006E6523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6E6523" w:rsidRPr="00800D08" w:rsidRDefault="00E72A20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13420" w:rsidRPr="00601760" w:rsidTr="005C0118">
        <w:tc>
          <w:tcPr>
            <w:tcW w:w="6661" w:type="dxa"/>
          </w:tcPr>
          <w:p w:rsidR="00413420" w:rsidRPr="00800D08" w:rsidRDefault="00413420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الامتحان النصفي</w:t>
            </w:r>
          </w:p>
        </w:tc>
        <w:tc>
          <w:tcPr>
            <w:tcW w:w="993" w:type="dxa"/>
          </w:tcPr>
          <w:p w:rsidR="00413420" w:rsidRPr="00800D08" w:rsidRDefault="00413420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413420" w:rsidRPr="00800D08" w:rsidRDefault="00413420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645FAB" w:rsidRPr="00601760" w:rsidTr="005C0118">
        <w:tc>
          <w:tcPr>
            <w:tcW w:w="6661" w:type="dxa"/>
          </w:tcPr>
          <w:p w:rsidR="00645FAB" w:rsidRPr="00800D08" w:rsidRDefault="00645FAB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اضطرابات العادات </w:t>
            </w: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استراتيجيات تعديل السلوك المستخدمة</w:t>
            </w:r>
          </w:p>
        </w:tc>
        <w:tc>
          <w:tcPr>
            <w:tcW w:w="993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645FAB" w:rsidRPr="00601760" w:rsidTr="005C0118">
        <w:trPr>
          <w:trHeight w:val="773"/>
        </w:trPr>
        <w:tc>
          <w:tcPr>
            <w:tcW w:w="6661" w:type="dxa"/>
          </w:tcPr>
          <w:p w:rsidR="00645FAB" w:rsidRPr="00800D08" w:rsidRDefault="00645FAB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اضطرابات الإخراج- استراتيجيات تعديل السلوك المستخدمة</w:t>
            </w:r>
          </w:p>
        </w:tc>
        <w:tc>
          <w:tcPr>
            <w:tcW w:w="993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645FAB" w:rsidRPr="00601760" w:rsidTr="005C0118">
        <w:trPr>
          <w:trHeight w:val="773"/>
        </w:trPr>
        <w:tc>
          <w:tcPr>
            <w:tcW w:w="6661" w:type="dxa"/>
          </w:tcPr>
          <w:p w:rsidR="00645FAB" w:rsidRPr="00800D08" w:rsidRDefault="00645FAB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اضطرابات الأكل- استراتيجيات تعديل السلوك المستخدمة</w:t>
            </w:r>
          </w:p>
        </w:tc>
        <w:tc>
          <w:tcPr>
            <w:tcW w:w="993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645FAB" w:rsidRPr="00601760" w:rsidTr="005C0118">
        <w:trPr>
          <w:trHeight w:val="773"/>
        </w:trPr>
        <w:tc>
          <w:tcPr>
            <w:tcW w:w="6661" w:type="dxa"/>
          </w:tcPr>
          <w:p w:rsidR="00645FAB" w:rsidRPr="00800D08" w:rsidRDefault="00645FAB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اضطرابات النوم- استراتيجيات تعديل السلوك المستخدمة</w:t>
            </w:r>
          </w:p>
        </w:tc>
        <w:tc>
          <w:tcPr>
            <w:tcW w:w="993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645FAB" w:rsidRPr="00601760" w:rsidTr="005C0118">
        <w:trPr>
          <w:trHeight w:val="773"/>
        </w:trPr>
        <w:tc>
          <w:tcPr>
            <w:tcW w:w="6661" w:type="dxa"/>
          </w:tcPr>
          <w:p w:rsidR="00645FAB" w:rsidRPr="00800D08" w:rsidRDefault="00645FAB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اضطرابات الكلام - استراتيجيات تعديل السلوك المستخدمة</w:t>
            </w:r>
          </w:p>
        </w:tc>
        <w:tc>
          <w:tcPr>
            <w:tcW w:w="993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645FAB" w:rsidRPr="00601760" w:rsidTr="005C0118">
        <w:trPr>
          <w:trHeight w:val="773"/>
        </w:trPr>
        <w:tc>
          <w:tcPr>
            <w:tcW w:w="6661" w:type="dxa"/>
          </w:tcPr>
          <w:p w:rsidR="00645FAB" w:rsidRPr="00800D08" w:rsidRDefault="00645FAB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الوقاية من إضطرابات السلوك</w:t>
            </w:r>
          </w:p>
        </w:tc>
        <w:tc>
          <w:tcPr>
            <w:tcW w:w="993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645FAB" w:rsidRPr="00601760" w:rsidTr="005C0118">
        <w:trPr>
          <w:trHeight w:val="773"/>
        </w:trPr>
        <w:tc>
          <w:tcPr>
            <w:tcW w:w="6661" w:type="dxa"/>
          </w:tcPr>
          <w:p w:rsidR="00645FAB" w:rsidRPr="00800D08" w:rsidRDefault="00645FAB" w:rsidP="00800D08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- مراجعة عامه.</w:t>
            </w:r>
          </w:p>
        </w:tc>
        <w:tc>
          <w:tcPr>
            <w:tcW w:w="993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645FAB" w:rsidRPr="00800D08" w:rsidRDefault="00645FAB" w:rsidP="00800D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</w:tbl>
    <w:p w:rsidR="00E81F1B" w:rsidRPr="00601760" w:rsidRDefault="00E81F1B" w:rsidP="00E81F1B">
      <w:pPr>
        <w:rPr>
          <w:rFonts w:ascii="Arial" w:hAnsi="Arial" w:cs="Simplified Arabic"/>
          <w:b/>
          <w:bCs/>
          <w:sz w:val="24"/>
          <w:szCs w:val="24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E81F1B" w:rsidRPr="00D14C8C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D14C8C" w:rsidRDefault="00E81F1B" w:rsidP="005C0118">
            <w:pPr>
              <w:pStyle w:val="Heading7"/>
              <w:bidi/>
              <w:spacing w:after="120"/>
              <w:rPr>
                <w:rFonts w:ascii="Arial" w:hAnsi="Arial" w:cs="Simplified Arabic"/>
              </w:rPr>
            </w:pPr>
            <w:r w:rsidRPr="00D14C8C">
              <w:rPr>
                <w:rFonts w:ascii="Arial" w:hAnsi="Arial" w:cs="Simplified Arabic" w:hint="cs"/>
                <w:rtl/>
              </w:rPr>
              <w:t>2-</w:t>
            </w:r>
            <w:r w:rsidRPr="00D14C8C">
              <w:rPr>
                <w:rFonts w:ascii="Arial" w:hAnsi="Arial" w:cs="Simplified Arabic"/>
                <w:rtl/>
              </w:rPr>
              <w:t xml:space="preserve">مكونات المقرر الدراسي (إجمالي عدد ساعات التدريس لكل فصل دراسي): </w:t>
            </w:r>
            <w:r w:rsidRPr="00D14C8C">
              <w:rPr>
                <w:rFonts w:ascii="Arial" w:hAnsi="Arial" w:cs="Simplified Arabic"/>
              </w:rPr>
              <w:tab/>
            </w:r>
            <w:r w:rsidR="00645FAB" w:rsidRPr="00800D08"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lang w:val="en-US"/>
              </w:rPr>
              <w:t xml:space="preserve">45 </w:t>
            </w:r>
            <w:r w:rsidR="00645FAB" w:rsidRPr="00800D08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 xml:space="preserve"> ساعة</w:t>
            </w:r>
            <w:r w:rsidRPr="00D14C8C">
              <w:rPr>
                <w:rFonts w:ascii="Arial" w:hAnsi="Arial" w:cs="Simplified Arabic"/>
              </w:rPr>
              <w:tab/>
            </w:r>
          </w:p>
        </w:tc>
      </w:tr>
      <w:tr w:rsidR="00E81F1B" w:rsidRPr="00D14C8C" w:rsidTr="00E81F1B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C0118">
            <w:pPr>
              <w:pStyle w:val="Heading7"/>
              <w:bidi/>
              <w:spacing w:after="120"/>
              <w:jc w:val="center"/>
              <w:rPr>
                <w:rFonts w:ascii="Arial" w:hAnsi="Arial" w:cs="Simplified Arabic"/>
                <w:rtl/>
              </w:rPr>
            </w:pPr>
            <w:r w:rsidRPr="00D14C8C">
              <w:rPr>
                <w:rFonts w:ascii="Arial" w:hAnsi="Arial" w:cs="Simplified Arabic"/>
                <w:rtl/>
              </w:rPr>
              <w:t>المحاضرة:</w:t>
            </w:r>
          </w:p>
          <w:p w:rsidR="00645FAB" w:rsidRPr="00645FAB" w:rsidRDefault="00D37CB1" w:rsidP="00645FAB">
            <w:pPr>
              <w:jc w:val="center"/>
              <w:rPr>
                <w:lang w:val="en-AU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C0118">
            <w:pPr>
              <w:pStyle w:val="Heading7"/>
              <w:bidi/>
              <w:spacing w:after="120"/>
              <w:jc w:val="center"/>
              <w:rPr>
                <w:rFonts w:ascii="Arial" w:hAnsi="Arial" w:cs="Simplified Arabic"/>
                <w:rtl/>
              </w:rPr>
            </w:pPr>
            <w:r w:rsidRPr="00D14C8C">
              <w:rPr>
                <w:rFonts w:ascii="Arial" w:hAnsi="Arial" w:cs="Simplified Arabic"/>
                <w:rtl/>
              </w:rPr>
              <w:t>مادة</w:t>
            </w:r>
            <w:r w:rsidRPr="00D14C8C">
              <w:rPr>
                <w:rFonts w:ascii="Arial" w:hAnsi="Arial" w:cs="Simplified Arabic" w:hint="cs"/>
                <w:rtl/>
              </w:rPr>
              <w:t xml:space="preserve"> </w:t>
            </w:r>
            <w:r w:rsidRPr="00D14C8C">
              <w:rPr>
                <w:rFonts w:ascii="Arial" w:hAnsi="Arial" w:cs="Simplified Arabic"/>
                <w:rtl/>
              </w:rPr>
              <w:t xml:space="preserve"> الدرس:</w:t>
            </w:r>
          </w:p>
          <w:p w:rsidR="00645FAB" w:rsidRPr="00645FAB" w:rsidRDefault="00645FAB" w:rsidP="00645FAB">
            <w:pPr>
              <w:jc w:val="center"/>
              <w:rPr>
                <w:lang w:val="en-AU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نظري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D14C8C" w:rsidRDefault="00E81F1B" w:rsidP="005C0118">
            <w:pPr>
              <w:pStyle w:val="Heading7"/>
              <w:bidi/>
              <w:spacing w:after="120"/>
              <w:jc w:val="center"/>
              <w:rPr>
                <w:rFonts w:ascii="Arial" w:hAnsi="Arial" w:cs="Simplified Arabic"/>
              </w:rPr>
            </w:pPr>
            <w:r w:rsidRPr="00D14C8C">
              <w:rPr>
                <w:rFonts w:ascii="Arial" w:hAnsi="Arial" w:cs="Simplified Arabic"/>
                <w:rtl/>
              </w:rPr>
              <w:t>المختبر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90" w:rsidRDefault="00E81F1B" w:rsidP="005C0118">
            <w:pPr>
              <w:pStyle w:val="Heading7"/>
              <w:bidi/>
              <w:spacing w:after="120"/>
              <w:jc w:val="center"/>
              <w:rPr>
                <w:rFonts w:ascii="Arial" w:hAnsi="Arial" w:cs="Simplified Arabic"/>
                <w:rtl/>
              </w:rPr>
            </w:pPr>
            <w:r w:rsidRPr="00D14C8C">
              <w:rPr>
                <w:rFonts w:ascii="Arial" w:hAnsi="Arial" w:cs="Simplified Arabic"/>
                <w:rtl/>
              </w:rPr>
              <w:t>عملي/ميداني/      تدريبي</w:t>
            </w:r>
          </w:p>
          <w:p w:rsidR="00E81F1B" w:rsidRPr="00D14C8C" w:rsidRDefault="005B3390" w:rsidP="00FE2D4C">
            <w:pPr>
              <w:jc w:val="center"/>
              <w:rPr>
                <w:rFonts w:ascii="Arial" w:hAnsi="Arial" w:cs="Simplified Arabic"/>
                <w:rtl/>
                <w:lang w:bidi="ar-EG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D14C8C" w:rsidRDefault="00E81F1B" w:rsidP="005C0118">
            <w:pPr>
              <w:pStyle w:val="Heading7"/>
              <w:bidi/>
              <w:spacing w:after="120"/>
              <w:jc w:val="center"/>
              <w:rPr>
                <w:rFonts w:ascii="Arial" w:hAnsi="Arial" w:cs="Simplified Arabic"/>
              </w:rPr>
            </w:pPr>
            <w:r w:rsidRPr="00D14C8C">
              <w:rPr>
                <w:rFonts w:ascii="Arial" w:hAnsi="Arial" w:cs="Simplified Arabic"/>
                <w:rtl/>
              </w:rPr>
              <w:t>أخرى:</w:t>
            </w:r>
          </w:p>
        </w:tc>
      </w:tr>
    </w:tbl>
    <w:p w:rsidR="00E81F1B" w:rsidRPr="00D14C8C" w:rsidRDefault="00E81F1B" w:rsidP="00E81F1B">
      <w:pPr>
        <w:rPr>
          <w:rFonts w:ascii="Arial" w:hAnsi="Arial" w:cs="Simplified Arabic"/>
          <w:sz w:val="24"/>
          <w:szCs w:val="24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6017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CB" w:rsidRPr="00601760" w:rsidRDefault="00E81F1B" w:rsidP="005C0118">
            <w:pPr>
              <w:pStyle w:val="Heading7"/>
              <w:bidi/>
              <w:spacing w:after="120"/>
              <w:jc w:val="both"/>
              <w:rPr>
                <w:rFonts w:ascii="Arial" w:hAnsi="Arial" w:cs="Simplified Arabic"/>
                <w:b/>
                <w:bCs/>
                <w:rtl/>
              </w:rPr>
            </w:pPr>
            <w:r w:rsidRPr="00601760">
              <w:rPr>
                <w:rFonts w:ascii="Arial" w:hAnsi="Arial" w:cs="Simplified Arabic" w:hint="cs"/>
                <w:b/>
                <w:bCs/>
                <w:rtl/>
              </w:rPr>
              <w:t>3-</w:t>
            </w:r>
            <w:r w:rsidRPr="00601760">
              <w:rPr>
                <w:rFonts w:ascii="Arial" w:hAnsi="Arial" w:cs="Simplified Arabic"/>
                <w:b/>
                <w:bCs/>
                <w:rtl/>
              </w:rPr>
              <w:t>ساعات دراسة خاصة إضافية/ساعات التعلم المتوقع أن يستوفيها الطالب أسبوعياً. (ينبغي أن يمثل هذا المتوسط لكل فصل دراسي وليس المطلوب لكل أسبوع):</w:t>
            </w:r>
          </w:p>
          <w:p w:rsidR="00E81F1B" w:rsidRPr="00800D08" w:rsidRDefault="00800D08" w:rsidP="00621ECB">
            <w:pPr>
              <w:pStyle w:val="Heading7"/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621ECB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لا توجد ساعات خاصة إضافية</w:t>
            </w:r>
            <w:r w:rsidR="00E81F1B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E81F1B" w:rsidRPr="00601760" w:rsidRDefault="00800D08" w:rsidP="00645FAB">
            <w:pPr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621ECB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متوسط الساعات المتوقع أن يستوفيها ال</w:t>
            </w:r>
            <w:r w:rsidR="00E863CF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طالب على مدار</w:t>
            </w:r>
            <w:r w:rsidR="00645FAB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863CF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الفصل الدراسي تبلغ  </w:t>
            </w:r>
            <w:r w:rsidR="00645FAB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45</w:t>
            </w:r>
            <w:r w:rsidR="00E863CF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A04A4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621ECB" w:rsidRPr="00800D0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ساعة</w:t>
            </w:r>
            <w:r w:rsidR="00621ECB"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E81F1B" w:rsidRPr="00601760" w:rsidRDefault="00E81F1B" w:rsidP="00E81F1B">
      <w:pPr>
        <w:rPr>
          <w:rFonts w:ascii="Arial" w:hAnsi="Arial" w:cs="Simplified Arabic"/>
          <w:b/>
          <w:bCs/>
          <w:sz w:val="24"/>
          <w:szCs w:val="24"/>
        </w:rPr>
      </w:pPr>
    </w:p>
    <w:tbl>
      <w:tblPr>
        <w:bidiVisual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"/>
        <w:gridCol w:w="958"/>
        <w:gridCol w:w="5220"/>
        <w:gridCol w:w="1260"/>
        <w:gridCol w:w="1210"/>
        <w:gridCol w:w="192"/>
      </w:tblGrid>
      <w:tr w:rsidR="00E81F1B" w:rsidRPr="00601760" w:rsidTr="001723E0">
        <w:trPr>
          <w:gridBefore w:val="1"/>
          <w:gridAfter w:val="1"/>
          <w:wBefore w:w="50" w:type="dxa"/>
          <w:wAfter w:w="192" w:type="dxa"/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601760" w:rsidRDefault="00E81F1B" w:rsidP="00E207D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4-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تطوير نتائج التعلم في  مختلف مجالات التعلم  </w:t>
            </w:r>
          </w:p>
          <w:p w:rsidR="00E81F1B" w:rsidRPr="00601760" w:rsidRDefault="00E81F1B" w:rsidP="005C011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بيّن لكل من مجالات التعلم المبينة أدناه ما يلي: </w:t>
            </w:r>
          </w:p>
          <w:p w:rsidR="00E81F1B" w:rsidRPr="00601760" w:rsidRDefault="00E81F1B" w:rsidP="0036114E">
            <w:pPr>
              <w:pStyle w:val="Footer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موجز سريع للمعارف أو المهارات التي يسعى المقرر الدراسي إلى تنميتها. </w:t>
            </w:r>
          </w:p>
          <w:p w:rsidR="00E81F1B" w:rsidRPr="00601760" w:rsidRDefault="00E81F1B" w:rsidP="00E81F1B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توصيف لاستراتيجيات التدريس ال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مستخدمة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601760" w:rsidRDefault="00E81F1B" w:rsidP="00E81F1B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الطرق المتبعة لتقويم الطالب في المقرر الدراسي لتقييم نتائج التعلم في هذا المجال الدراسي.  </w:t>
            </w:r>
          </w:p>
          <w:p w:rsidR="00E81F1B" w:rsidRPr="00601760" w:rsidRDefault="00E81F1B" w:rsidP="005C0118">
            <w:pPr>
              <w:pStyle w:val="Heading7"/>
              <w:bidi/>
              <w:spacing w:after="120"/>
              <w:rPr>
                <w:rFonts w:ascii="Arial" w:hAnsi="Arial" w:cs="Simplified Arabic"/>
                <w:b/>
                <w:bCs/>
              </w:rPr>
            </w:pPr>
          </w:p>
        </w:tc>
      </w:tr>
      <w:tr w:rsidR="00E81F1B" w:rsidRPr="00601760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01760" w:rsidRDefault="00E81F1B" w:rsidP="00E81F1B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Simplified Arabic"/>
                <w:b/>
                <w:bCs/>
              </w:rPr>
            </w:pPr>
            <w:r w:rsidRPr="00601760">
              <w:rPr>
                <w:rFonts w:ascii="Arial" w:hAnsi="Arial" w:cs="Simplified Arabic"/>
                <w:b/>
                <w:bCs/>
                <w:rtl/>
              </w:rPr>
              <w:t>المعارف</w:t>
            </w:r>
            <w:r w:rsidRPr="00601760">
              <w:rPr>
                <w:rFonts w:ascii="Arial" w:hAnsi="Arial" w:cs="Simplified Arabic" w:hint="cs"/>
                <w:b/>
                <w:bCs/>
                <w:rtl/>
              </w:rPr>
              <w:t>:</w:t>
            </w:r>
            <w:r w:rsidRPr="00601760">
              <w:rPr>
                <w:rFonts w:ascii="Arial" w:hAnsi="Arial" w:cs="Simplified Arabic"/>
                <w:b/>
                <w:bCs/>
                <w:rtl/>
              </w:rPr>
              <w:t xml:space="preserve"> </w:t>
            </w:r>
            <w:r w:rsidRPr="00601760">
              <w:rPr>
                <w:rFonts w:ascii="Arial" w:hAnsi="Arial" w:cs="Simplified Arabic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2123D" w:rsidRPr="00601760" w:rsidTr="001723E0">
        <w:tblPrEx>
          <w:tblLook w:val="00A0"/>
        </w:tblPrEx>
        <w:trPr>
          <w:gridAfter w:val="1"/>
          <w:wAfter w:w="192" w:type="dxa"/>
          <w:trHeight w:val="61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D" w:rsidRPr="00601760" w:rsidRDefault="0032123D" w:rsidP="00E207D7">
            <w:pPr>
              <w:jc w:val="lowKashida"/>
              <w:rPr>
                <w:rFonts w:cs="Simplified Arabic"/>
                <w:b/>
                <w:bCs/>
                <w:sz w:val="24"/>
                <w:szCs w:val="24"/>
              </w:rPr>
            </w:pPr>
          </w:p>
        </w:tc>
      </w:tr>
      <w:tr w:rsidR="00E81F1B" w:rsidRPr="00601760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01760" w:rsidRDefault="00E81F1B" w:rsidP="005C011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1-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توصيف للمعارف المراد اكتسابها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5A113C" w:rsidRPr="00601760" w:rsidRDefault="00E863CF" w:rsidP="005A113C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01760">
              <w:rPr>
                <w:rFonts w:cs="Simplified Arabic" w:hint="cs"/>
                <w:b/>
                <w:bCs/>
                <w:sz w:val="24"/>
                <w:szCs w:val="24"/>
                <w:rtl/>
              </w:rPr>
              <w:t>بإكمال هذا المقرر يجب أن يكون الطالب قادر</w:t>
            </w:r>
            <w:r w:rsidR="005A113C" w:rsidRPr="0060176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على إظهار و عرض المعلومات و المهارات التالية:</w:t>
            </w:r>
          </w:p>
          <w:p w:rsidR="005A113C" w:rsidRPr="00601760" w:rsidRDefault="00E863CF" w:rsidP="005A113C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01760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أن يكون الطالب قادر</w:t>
            </w:r>
            <w:r w:rsidR="005A113C" w:rsidRPr="0060176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على:</w:t>
            </w:r>
          </w:p>
          <w:p w:rsidR="005A113C" w:rsidRPr="00800D08" w:rsidRDefault="005A113C" w:rsidP="00800D08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تع</w:t>
            </w:r>
            <w:r w:rsid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ريف مفهوم الاضطرابات السلوكية و</w:t>
            </w: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الانفعالية وشرح سبب صعوبة الاتفاق على تعريف موحد للاضطرابات السلوكية.</w:t>
            </w:r>
          </w:p>
          <w:p w:rsidR="005A113C" w:rsidRPr="00800D08" w:rsidRDefault="005A113C" w:rsidP="00800D08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استعراض التطور التاريخي للاضطرابات السلوكية و الانفعالية.</w:t>
            </w:r>
          </w:p>
          <w:p w:rsidR="005A113C" w:rsidRPr="00800D08" w:rsidRDefault="005A113C" w:rsidP="00800D08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التعرف على العوامل المختلفة المسببة للاضطرابات السلوكية و الانفعالية.</w:t>
            </w:r>
          </w:p>
          <w:p w:rsidR="005A113C" w:rsidRPr="00800D08" w:rsidRDefault="005A113C" w:rsidP="00800D08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استعراض خصائص بعض فئات المضطربين سلوكيا و انفعالياً</w:t>
            </w:r>
          </w:p>
          <w:p w:rsidR="005A113C" w:rsidRPr="00800D08" w:rsidRDefault="005A113C" w:rsidP="00800D08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إكتساب الفنيات والمهارات المستخدمة فى تعديل السلوك</w:t>
            </w:r>
          </w:p>
          <w:p w:rsidR="005A113C" w:rsidRPr="00800D08" w:rsidRDefault="005A113C" w:rsidP="00800D08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إكتساب مهارات وضع التصميمات المختلفة فى تعديل السلوك</w:t>
            </w:r>
          </w:p>
          <w:p w:rsidR="005A113C" w:rsidRPr="00800D08" w:rsidRDefault="005A113C" w:rsidP="00800D08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اقتراح أساليب تربوية مختلفة قد تساهم في علاج الاضطرابات السلوكية و الانفعالية من خلال التعرض لمشكلات واقعية لأطفال ذوى </w:t>
            </w:r>
            <w:r w:rsidR="00D14C8C"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اضطرا</w:t>
            </w: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با</w:t>
            </w:r>
            <w:r w:rsidRPr="00800D08">
              <w:rPr>
                <w:rFonts w:ascii="Arial" w:hAnsi="Arial" w:hint="eastAsia"/>
                <w:b/>
                <w:bCs/>
                <w:color w:val="FF0000"/>
                <w:sz w:val="28"/>
                <w:szCs w:val="28"/>
                <w:rtl/>
              </w:rPr>
              <w:t>ت</w:t>
            </w: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سلوكية و انفعالية.</w:t>
            </w:r>
          </w:p>
          <w:p w:rsidR="0032123D" w:rsidRPr="00800D08" w:rsidRDefault="005A113C" w:rsidP="00800D08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القدرة على تطبيق </w:t>
            </w:r>
            <w:r w:rsidR="00645FAB"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الاختبارات</w:t>
            </w: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والمقاييس المتصلة </w:t>
            </w:r>
            <w:r w:rsidR="00645FAB"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بالاضطرابات</w:t>
            </w: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86B43"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السلوكية </w:t>
            </w:r>
            <w:r w:rsidRPr="00800D0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المختلفة</w:t>
            </w:r>
          </w:p>
          <w:p w:rsidR="00E81F1B" w:rsidRPr="00601760" w:rsidRDefault="00E81F1B" w:rsidP="00B715D2">
            <w:pPr>
              <w:ind w:left="360"/>
              <w:jc w:val="lowKashida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</w:p>
        </w:tc>
      </w:tr>
      <w:tr w:rsidR="00E81F1B" w:rsidRPr="00601760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01760" w:rsidRDefault="00E81F1B" w:rsidP="005C011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lastRenderedPageBreak/>
              <w:t>2-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استراتيجيات التدريس المستخدمة لتنمية تلك المعارف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6114E" w:rsidRPr="00692F16" w:rsidRDefault="005A113C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المحاضرة</w:t>
            </w:r>
          </w:p>
          <w:p w:rsidR="005A113C" w:rsidRPr="00692F16" w:rsidRDefault="005A113C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العروض التقديمية المدعمة للمحاضرة</w:t>
            </w:r>
          </w:p>
          <w:p w:rsidR="005A113C" w:rsidRPr="00692F16" w:rsidRDefault="005A113C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التعلم القائم على حل المشكلات </w:t>
            </w:r>
            <w:r w:rsidR="00645FAB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التي</w:t>
            </w:r>
            <w:r w:rsidR="006662B9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يتم طرحها من </w:t>
            </w:r>
            <w:r w:rsidR="00E863CF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قبل الطلاب</w:t>
            </w: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خلال ورش العمل </w:t>
            </w:r>
            <w:r w:rsidR="00645FAB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التي</w:t>
            </w: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يتم فيها </w:t>
            </w:r>
            <w:r w:rsidR="006662B9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طرح  </w:t>
            </w: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مجموعة من المشكلات المتعلقة بأطفال يعانون من اضطرا با</w:t>
            </w:r>
            <w:r w:rsidRPr="00692F16">
              <w:rPr>
                <w:rFonts w:ascii="Arial" w:hAnsi="Arial" w:hint="eastAsia"/>
                <w:b/>
                <w:bCs/>
                <w:color w:val="FF0000"/>
                <w:sz w:val="28"/>
                <w:szCs w:val="28"/>
                <w:rtl/>
              </w:rPr>
              <w:t>ت</w:t>
            </w:r>
            <w:r w:rsidR="00F86B43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سلوكية و انفعالية </w:t>
            </w:r>
            <w:r w:rsidR="006662B9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ومحاولة طرح استراتيجيات تعديل السلوك الممكنة وفق ما تم دراسته</w:t>
            </w: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5A113C" w:rsidRPr="00692F16" w:rsidRDefault="005A113C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التعلم </w:t>
            </w:r>
            <w:r w:rsidR="00645FAB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التعاوني</w:t>
            </w:r>
          </w:p>
          <w:p w:rsidR="005A113C" w:rsidRPr="00692F16" w:rsidRDefault="005A113C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حلقات المناق</w:t>
            </w:r>
            <w:r w:rsidR="00E863CF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شة حول العروض التقديمية للطلاب</w:t>
            </w:r>
          </w:p>
          <w:p w:rsidR="00621ECB" w:rsidRPr="00601760" w:rsidRDefault="005A113C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 w:cs="Simplified Arabic"/>
                <w:b/>
                <w:bCs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التغذية الراجعة</w:t>
            </w: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E0" w:rsidRPr="00601760" w:rsidRDefault="001723E0" w:rsidP="006662B9">
            <w:pPr>
              <w:jc w:val="lowKashida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طرق تقويم المعارف المكتسبة</w:t>
            </w:r>
          </w:p>
          <w:p w:rsidR="006662B9" w:rsidRPr="00692F16" w:rsidRDefault="00645FAB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الاختبارات</w:t>
            </w:r>
            <w:r w:rsidR="006662B9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الفصلية والنهائية( أسئلة </w:t>
            </w: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مقاليه</w:t>
            </w:r>
            <w:r w:rsidR="006662B9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وموضوعية)</w:t>
            </w:r>
          </w:p>
          <w:p w:rsidR="006662B9" w:rsidRPr="00692F16" w:rsidRDefault="006662B9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الواجبات المنزلية المرتبطة بموضوع المحاضرة</w:t>
            </w:r>
          </w:p>
          <w:p w:rsidR="006662B9" w:rsidRPr="00601760" w:rsidRDefault="006662B9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 w:cs="Simplified Arabic"/>
                <w:b/>
                <w:bCs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المناقشات الجماعية والمشاركة داخل المحاضرة</w:t>
            </w:r>
            <w:r w:rsidRPr="00601760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601760" w:rsidRDefault="006662B9" w:rsidP="00E81F1B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Simplified Arabic"/>
                <w:b/>
                <w:bCs/>
              </w:rPr>
            </w:pPr>
            <w:r w:rsidRPr="00601760">
              <w:rPr>
                <w:rFonts w:ascii="Arial" w:hAnsi="Arial" w:cs="Simplified Arabic"/>
                <w:b/>
                <w:bCs/>
                <w:rtl/>
              </w:rPr>
              <w:lastRenderedPageBreak/>
              <w:t>المهارات ال</w:t>
            </w:r>
            <w:r w:rsidRPr="00601760">
              <w:rPr>
                <w:rFonts w:ascii="Arial" w:hAnsi="Arial" w:cs="Simplified Arabic" w:hint="cs"/>
                <w:b/>
                <w:bCs/>
                <w:rtl/>
              </w:rPr>
              <w:t>إدراكية:</w:t>
            </w:r>
            <w:r w:rsidRPr="00601760">
              <w:rPr>
                <w:rFonts w:ascii="Arial" w:hAnsi="Arial" w:cs="Simplified Arabic"/>
                <w:b/>
                <w:bCs/>
                <w:rtl/>
              </w:rPr>
              <w:t xml:space="preserve"> </w:t>
            </w: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601760" w:rsidRDefault="006662B9" w:rsidP="005C011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1-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توصيف للمهارات ال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إدراكية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المراد تنميتها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723E0" w:rsidRPr="00601760" w:rsidRDefault="00E863CF" w:rsidP="001723E0">
            <w:pPr>
              <w:rPr>
                <w:rFonts w:cs="Simplified Arabic"/>
                <w:b/>
                <w:bCs/>
                <w:sz w:val="24"/>
                <w:szCs w:val="24"/>
                <w:rtl/>
                <w:lang w:val="en-GB"/>
              </w:rPr>
            </w:pPr>
            <w:r w:rsidRPr="00601760">
              <w:rPr>
                <w:rFonts w:cs="Simplified Arabic" w:hint="cs"/>
                <w:b/>
                <w:bCs/>
                <w:sz w:val="24"/>
                <w:szCs w:val="24"/>
                <w:rtl/>
                <w:lang w:val="en-GB"/>
              </w:rPr>
              <w:t>يفترض بدراسة المقرر</w:t>
            </w:r>
            <w:r w:rsidR="00645FAB">
              <w:rPr>
                <w:rFonts w:cs="Simplified Arabic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601760">
              <w:rPr>
                <w:rFonts w:cs="Simplified Arabic" w:hint="cs"/>
                <w:b/>
                <w:bCs/>
                <w:sz w:val="24"/>
                <w:szCs w:val="24"/>
                <w:rtl/>
                <w:lang w:val="en-GB"/>
              </w:rPr>
              <w:t>أن يكون الطالب قادر</w:t>
            </w:r>
            <w:r w:rsidR="00645FAB">
              <w:rPr>
                <w:rFonts w:cs="Simplified Arabic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1723E0" w:rsidRPr="00601760">
              <w:rPr>
                <w:rFonts w:cs="Simplified Arabic" w:hint="cs"/>
                <w:b/>
                <w:bCs/>
                <w:sz w:val="24"/>
                <w:szCs w:val="24"/>
                <w:rtl/>
                <w:lang w:val="en-GB"/>
              </w:rPr>
              <w:t>على:</w:t>
            </w:r>
          </w:p>
          <w:p w:rsidR="001723E0" w:rsidRPr="00692F16" w:rsidRDefault="001723E0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التعبير ع</w:t>
            </w:r>
            <w:r w:rsidR="00E863CF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ن أفكاره و مفاهيمه ووجهة نظره</w:t>
            </w: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بثقة و ترتيب و فعالية.</w:t>
            </w:r>
          </w:p>
          <w:p w:rsidR="00010DF3" w:rsidRPr="00692F16" w:rsidRDefault="00645FAB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الوعي</w:t>
            </w:r>
            <w:r w:rsidR="00010DF3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ب</w:t>
            </w:r>
            <w:r w:rsidR="00010DF3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الفنيات والمهارات المستخدمة فى تعديل السلوك</w:t>
            </w:r>
          </w:p>
          <w:p w:rsidR="00010DF3" w:rsidRPr="00692F16" w:rsidRDefault="00645FAB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اكتساب</w:t>
            </w:r>
            <w:r w:rsidR="00010DF3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مهارات وضع التصميمات المختلفة فى تعديل السلوك</w:t>
            </w:r>
          </w:p>
          <w:p w:rsidR="001723E0" w:rsidRPr="00692F16" w:rsidRDefault="001723E0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القدرة على حل المشكلات و ذلك من خلال تحليلها و اقتراح حلول منطقية و فعالة لها.</w:t>
            </w:r>
          </w:p>
          <w:p w:rsidR="001723E0" w:rsidRPr="00692F16" w:rsidRDefault="00EE108E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إدراك أهمية </w:t>
            </w:r>
            <w:r w:rsidR="001723E0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إدارة الوقت بصورة فعالة.</w:t>
            </w:r>
          </w:p>
          <w:p w:rsidR="006662B9" w:rsidRPr="00601760" w:rsidRDefault="006662B9" w:rsidP="001723E0">
            <w:pPr>
              <w:ind w:left="360"/>
              <w:rPr>
                <w:rFonts w:cs="Simplified Arabic"/>
                <w:b/>
                <w:bCs/>
                <w:sz w:val="24"/>
                <w:szCs w:val="24"/>
                <w:lang w:val="en-AU"/>
              </w:rPr>
            </w:pP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601760" w:rsidRDefault="006662B9" w:rsidP="005C011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2-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662B9" w:rsidRPr="00692F16" w:rsidRDefault="006662B9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طرح ا</w:t>
            </w:r>
            <w:r w:rsidR="001723E0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لمشكلات موضوع العروض التقديمية</w:t>
            </w:r>
            <w:r w:rsidR="00010DF3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وتوزيع الطلاب</w:t>
            </w: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فى فرق عمل</w:t>
            </w:r>
          </w:p>
          <w:p w:rsidR="006662B9" w:rsidRPr="00692F16" w:rsidRDefault="00010DF3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العروض التقديمية من قبل الطلاب</w:t>
            </w:r>
            <w:r w:rsidR="006662B9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962F2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والتي</w:t>
            </w:r>
            <w:r w:rsidR="006662B9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تعتمد على استخدام الحاسب </w:t>
            </w:r>
            <w:r w:rsidR="00D962F2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الآلي</w:t>
            </w:r>
            <w:r w:rsidR="006662B9"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مع المناقشة</w:t>
            </w:r>
          </w:p>
          <w:p w:rsidR="006662B9" w:rsidRPr="00692F16" w:rsidRDefault="006662B9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التعلم الذاتى</w:t>
            </w:r>
          </w:p>
          <w:p w:rsidR="001723E0" w:rsidRPr="00692F16" w:rsidRDefault="001723E0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حل المشكلات</w:t>
            </w:r>
          </w:p>
          <w:p w:rsidR="006662B9" w:rsidRPr="00692F16" w:rsidRDefault="006662B9" w:rsidP="00692F16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692F16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التعلم التعاونى</w:t>
            </w:r>
          </w:p>
          <w:p w:rsidR="006662B9" w:rsidRPr="00601760" w:rsidRDefault="006662B9" w:rsidP="0020436F">
            <w:pPr>
              <w:rPr>
                <w:rFonts w:cs="Simplified Arabic"/>
                <w:b/>
                <w:bCs/>
                <w:sz w:val="24"/>
                <w:szCs w:val="24"/>
                <w:lang w:val="en-AU"/>
              </w:rPr>
            </w:pPr>
          </w:p>
        </w:tc>
      </w:tr>
      <w:tr w:rsidR="001723E0" w:rsidRPr="00D14C8C" w:rsidTr="001723E0">
        <w:tblPrEx>
          <w:tblLook w:val="00A0"/>
        </w:tblPrEx>
        <w:trPr>
          <w:trHeight w:val="3203"/>
        </w:trPr>
        <w:tc>
          <w:tcPr>
            <w:tcW w:w="8890" w:type="dxa"/>
            <w:gridSpan w:val="6"/>
          </w:tcPr>
          <w:p w:rsidR="001723E0" w:rsidRPr="00D14C8C" w:rsidRDefault="001723E0" w:rsidP="001723E0">
            <w:pPr>
              <w:ind w:left="360"/>
              <w:jc w:val="both"/>
              <w:rPr>
                <w:rFonts w:ascii="Arial" w:hAnsi="Arial" w:cs="Simplified Arabic"/>
                <w:sz w:val="24"/>
                <w:szCs w:val="24"/>
                <w:rtl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3-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>طرق تقويم المهارات ال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إدراكية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 xml:space="preserve"> لدى الطلاب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:</w:t>
            </w:r>
          </w:p>
          <w:p w:rsidR="00307804" w:rsidRPr="00E207D7" w:rsidRDefault="00D962F2" w:rsidP="00E207D7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المناقشة لمعرفة </w:t>
            </w:r>
            <w:r w:rsidR="00307804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القدرة على التعبير عن الأفكار ووجهات  النظر بثقة و ترتيب و فعالية. </w:t>
            </w:r>
          </w:p>
          <w:p w:rsidR="00010DF3" w:rsidRPr="00E207D7" w:rsidRDefault="00D962F2" w:rsidP="00E207D7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تحديد مشكلات لمعرفة </w:t>
            </w:r>
            <w:r w:rsidR="00307804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القدرة على حل المشكلات و ذلك من خلال تحليلها و اقتراح </w:t>
            </w:r>
            <w:r w:rsidR="00010DF3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استراتيجيات تعديل السلوك الممكنة</w:t>
            </w:r>
          </w:p>
          <w:p w:rsidR="00307804" w:rsidRPr="00E207D7" w:rsidRDefault="00D962F2" w:rsidP="00E207D7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الامتحان النظريز</w:t>
            </w:r>
          </w:p>
          <w:p w:rsidR="001723E0" w:rsidRPr="00E207D7" w:rsidRDefault="00307804" w:rsidP="00E207D7">
            <w:pPr>
              <w:pStyle w:val="Heading7"/>
              <w:numPr>
                <w:ilvl w:val="0"/>
                <w:numId w:val="31"/>
              </w:numPr>
              <w:bidi/>
              <w:spacing w:after="1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القدرة على </w:t>
            </w:r>
            <w:r w:rsidR="00D962F2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الاتصال</w:t>
            </w:r>
            <w:r w:rsidR="001723E0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الفعال من جانب فريق العمل </w:t>
            </w:r>
            <w:r w:rsidR="00D962F2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الطلابي</w:t>
            </w:r>
            <w:r w:rsidR="001723E0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مع </w:t>
            </w:r>
            <w:r w:rsidR="00D962F2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باقي</w:t>
            </w:r>
            <w:r w:rsidR="001723E0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الحضور حول المشكلة المطروحة</w:t>
            </w:r>
          </w:p>
          <w:p w:rsidR="00307804" w:rsidRPr="00D14C8C" w:rsidRDefault="00307804" w:rsidP="00307804">
            <w:pPr>
              <w:spacing w:after="0" w:line="240" w:lineRule="auto"/>
              <w:jc w:val="both"/>
              <w:rPr>
                <w:rFonts w:ascii="Arial" w:hAnsi="Arial" w:cs="Simplified Arabic"/>
                <w:sz w:val="24"/>
                <w:szCs w:val="24"/>
              </w:rPr>
            </w:pP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D14C8C" w:rsidRDefault="006662B9" w:rsidP="005C0118">
            <w:pPr>
              <w:pStyle w:val="Heading7"/>
              <w:bidi/>
              <w:spacing w:after="120"/>
              <w:rPr>
                <w:rFonts w:ascii="Arial" w:hAnsi="Arial" w:cs="Simplified Arabic"/>
              </w:rPr>
            </w:pPr>
            <w:r w:rsidRPr="00D14C8C">
              <w:rPr>
                <w:rFonts w:ascii="Arial" w:hAnsi="Arial" w:cs="Simplified Arabic"/>
                <w:rtl/>
              </w:rPr>
              <w:lastRenderedPageBreak/>
              <w:t>ج.  مهارات التعامل مع الآخرين و تحمل المسؤولية</w:t>
            </w:r>
            <w:r w:rsidRPr="00D14C8C">
              <w:rPr>
                <w:rFonts w:ascii="Arial" w:hAnsi="Arial" w:cs="Simplified Arabic" w:hint="cs"/>
                <w:rtl/>
              </w:rPr>
              <w:t>:</w:t>
            </w:r>
            <w:r w:rsidRPr="00D14C8C">
              <w:rPr>
                <w:rFonts w:ascii="Arial" w:hAnsi="Arial" w:cs="Simplified Arabic"/>
                <w:rtl/>
              </w:rPr>
              <w:t xml:space="preserve"> </w:t>
            </w: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04" w:rsidRPr="00601760" w:rsidRDefault="006662B9" w:rsidP="00307804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val="en-GB"/>
              </w:rPr>
            </w:pP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1-وصف لمهارات العلاقات الشخصية والقدرة على تحمل المسؤولية المطلوب تطويرها:</w:t>
            </w:r>
            <w:r w:rsidR="00307804"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07804" w:rsidRPr="00E207D7" w:rsidRDefault="00307804" w:rsidP="00307804">
            <w:pPr>
              <w:numPr>
                <w:ilvl w:val="0"/>
                <w:numId w:val="24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إظهار القدرة على العمل ضمن فريق.</w:t>
            </w:r>
          </w:p>
          <w:p w:rsidR="00307804" w:rsidRPr="00E207D7" w:rsidRDefault="00307804" w:rsidP="00307804">
            <w:pPr>
              <w:numPr>
                <w:ilvl w:val="0"/>
                <w:numId w:val="24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القدرة على تبادل الأفكار و تقبل الرأي الآخر.</w:t>
            </w:r>
          </w:p>
          <w:p w:rsidR="00307804" w:rsidRPr="00E207D7" w:rsidRDefault="00307804" w:rsidP="00307804">
            <w:pPr>
              <w:numPr>
                <w:ilvl w:val="0"/>
                <w:numId w:val="24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استخدام مهارة الاتصال الفعال عند الحديث مع الآخرين.</w:t>
            </w:r>
          </w:p>
          <w:p w:rsidR="00307804" w:rsidRPr="00E207D7" w:rsidRDefault="00307804" w:rsidP="00307804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إظهار القدرة على التعلم الذاتي من خلال البحث عن معلومات و دراسات حديثة تثرى المقرر.</w:t>
            </w:r>
          </w:p>
          <w:p w:rsidR="00307804" w:rsidRPr="00E207D7" w:rsidRDefault="00307804" w:rsidP="00010DF3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تحسين الأداء الشخصي.</w:t>
            </w:r>
          </w:p>
          <w:p w:rsidR="006662B9" w:rsidRPr="00E207D7" w:rsidRDefault="00010DF3" w:rsidP="00307804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احترام الطلاب</w:t>
            </w:r>
            <w:r w:rsidR="006662B9"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للأنظمة والقوانين الصفية</w:t>
            </w:r>
          </w:p>
          <w:p w:rsidR="006662B9" w:rsidRPr="00601760" w:rsidRDefault="006662B9" w:rsidP="005C011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lang w:val="en-GB"/>
              </w:rPr>
            </w:pP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601760" w:rsidRDefault="006662B9" w:rsidP="005C011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2-استراتيجيات التعليم المستخدمة في تطوير هذه المهارات:</w:t>
            </w:r>
          </w:p>
          <w:p w:rsidR="006662B9" w:rsidRPr="00E207D7" w:rsidRDefault="00010DF3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التعلم التعاوني</w:t>
            </w:r>
          </w:p>
          <w:p w:rsidR="006662B9" w:rsidRPr="00E207D7" w:rsidRDefault="00010DF3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التعلم الذاتي</w:t>
            </w:r>
            <w:r w:rsidR="006662B9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</w:t>
            </w: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تشجيع </w:t>
            </w:r>
            <w:r w:rsidR="00197943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الطلاب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على تقبل النقد بصدر رحب</w:t>
            </w:r>
          </w:p>
          <w:p w:rsidR="006662B9" w:rsidRPr="00601760" w:rsidRDefault="006662B9" w:rsidP="005C011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601760" w:rsidRDefault="006662B9" w:rsidP="005C011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3-</w:t>
            </w:r>
            <w:r w:rsidRPr="00601760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طرق تقويم مهارات التعامل مع الآخرين والقدرة على تحمل المسؤولية لدى الطلاب</w:t>
            </w:r>
            <w:r w:rsidRPr="00601760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القدرة على إدارة المناقشة والإستماع للآخر</w:t>
            </w: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القدرة على تقبل النقد</w:t>
            </w: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الحضور الشخصى أثناء العرض</w:t>
            </w:r>
          </w:p>
          <w:p w:rsidR="006662B9" w:rsidRPr="00601760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cs="Simplified Arabic"/>
                <w:b/>
                <w:bCs/>
                <w:sz w:val="24"/>
                <w:szCs w:val="24"/>
                <w:lang w:val="en-AU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مدى احترام الط</w:t>
            </w:r>
            <w:r w:rsidR="000D594E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لاب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للأنظمة والقوانين الصفية</w:t>
            </w: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601760" w:rsidRDefault="006662B9" w:rsidP="005C0118">
            <w:pPr>
              <w:pStyle w:val="Heading7"/>
              <w:bidi/>
              <w:spacing w:after="120"/>
              <w:rPr>
                <w:rFonts w:ascii="Arial" w:hAnsi="Arial" w:cs="Simplified Arabic"/>
                <w:b/>
                <w:bCs/>
              </w:rPr>
            </w:pPr>
            <w:r w:rsidRPr="00601760">
              <w:rPr>
                <w:rFonts w:ascii="Arial" w:hAnsi="Arial" w:cs="Simplified Arabic"/>
                <w:b/>
                <w:bCs/>
                <w:rtl/>
              </w:rPr>
              <w:t>د. مهارات التواصل، وتقنية المعلومات، والمهارات العددية</w:t>
            </w:r>
            <w:r w:rsidRPr="00601760">
              <w:rPr>
                <w:rFonts w:ascii="Arial" w:hAnsi="Arial" w:cs="Simplified Arabic" w:hint="cs"/>
                <w:b/>
                <w:bCs/>
                <w:rtl/>
              </w:rPr>
              <w:t>:</w:t>
            </w:r>
            <w:r w:rsidRPr="00601760">
              <w:rPr>
                <w:rFonts w:ascii="Arial" w:hAnsi="Arial" w:cs="Simplified Arabic"/>
                <w:b/>
                <w:bCs/>
                <w:rtl/>
              </w:rPr>
              <w:t xml:space="preserve">  </w:t>
            </w: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640EFC" w:rsidRDefault="006662B9" w:rsidP="005C011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40EFC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1-</w:t>
            </w:r>
            <w:r w:rsidRPr="00640EFC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توصيف للمهارات المراد تنميتها في هذا المجال</w:t>
            </w:r>
            <w:r w:rsidRPr="00640EFC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6"/>
            </w:tblGrid>
            <w:tr w:rsidR="006662B9" w:rsidRPr="00640EFC" w:rsidTr="0073441D">
              <w:tc>
                <w:tcPr>
                  <w:tcW w:w="8856" w:type="dxa"/>
                </w:tcPr>
                <w:p w:rsidR="006662B9" w:rsidRPr="00640EFC" w:rsidRDefault="003061E0" w:rsidP="00C95428">
                  <w:pPr>
                    <w:spacing w:after="0" w:line="240" w:lineRule="auto"/>
                    <w:jc w:val="both"/>
                    <w:rPr>
                      <w:rFonts w:cs="Simplified Arabic"/>
                      <w:b/>
                      <w:bCs/>
                      <w:sz w:val="24"/>
                      <w:szCs w:val="24"/>
                    </w:rPr>
                  </w:pPr>
                  <w:r w:rsidRPr="00640EFC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6662B9" w:rsidRPr="00E207D7" w:rsidRDefault="006662B9" w:rsidP="00E207D7">
                  <w:pPr>
                    <w:numPr>
                      <w:ilvl w:val="0"/>
                      <w:numId w:val="25"/>
                    </w:numPr>
                    <w:spacing w:after="0" w:line="240" w:lineRule="auto"/>
                    <w:ind w:right="0"/>
                    <w:rPr>
                      <w:rFonts w:ascii="Arial" w:hAnsi="Arial"/>
                      <w:b/>
                      <w:bCs/>
                      <w:color w:val="FF0000"/>
                      <w:sz w:val="28"/>
                      <w:szCs w:val="28"/>
                      <w:lang w:val="en-GB"/>
                    </w:rPr>
                  </w:pPr>
                  <w:r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>إظهار القدرة على العمل ضمن مجموعة وما تتضمنه من مهارات مثل احترام رأى الغير ومهار</w:t>
                  </w:r>
                  <w:r w:rsidR="00C95428"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>ات</w:t>
                  </w:r>
                  <w:r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>ات الاتصال الفعال من إنصات جيد وتواصل بصري مع الآخرين</w:t>
                  </w:r>
                  <w:r w:rsidR="00C95428"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 xml:space="preserve"> والمشاركة بإيجابية وإظهار الثقة بالنفس مع عرض الأفكار الخاصة بالعمل</w:t>
                  </w:r>
                </w:p>
                <w:p w:rsidR="006662B9" w:rsidRPr="00E207D7" w:rsidRDefault="000D594E" w:rsidP="00E207D7">
                  <w:pPr>
                    <w:numPr>
                      <w:ilvl w:val="0"/>
                      <w:numId w:val="25"/>
                    </w:numPr>
                    <w:spacing w:after="0" w:line="240" w:lineRule="auto"/>
                    <w:ind w:right="0"/>
                    <w:rPr>
                      <w:rFonts w:ascii="Arial" w:hAnsi="Arial"/>
                      <w:b/>
                      <w:bCs/>
                      <w:color w:val="FF0000"/>
                      <w:sz w:val="28"/>
                      <w:szCs w:val="28"/>
                      <w:lang w:val="en-GB"/>
                    </w:rPr>
                  </w:pPr>
                  <w:r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>ان ي</w:t>
                  </w:r>
                  <w:r w:rsidR="006662B9"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 xml:space="preserve">تقبل </w:t>
                  </w:r>
                  <w:r w:rsidR="00D962F2"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>أوجه</w:t>
                  </w:r>
                  <w:r w:rsidR="006662B9"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 xml:space="preserve"> النقد ال</w:t>
                  </w:r>
                  <w:r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>مختلفة من قبل الحضور من الطلاب</w:t>
                  </w:r>
                </w:p>
                <w:p w:rsidR="006662B9" w:rsidRPr="00E207D7" w:rsidRDefault="00C95428" w:rsidP="00E207D7">
                  <w:pPr>
                    <w:numPr>
                      <w:ilvl w:val="0"/>
                      <w:numId w:val="25"/>
                    </w:numPr>
                    <w:spacing w:after="0" w:line="240" w:lineRule="auto"/>
                    <w:ind w:right="0"/>
                    <w:rPr>
                      <w:rFonts w:ascii="Arial" w:hAnsi="Arial"/>
                      <w:b/>
                      <w:bCs/>
                      <w:color w:val="FF0000"/>
                      <w:sz w:val="28"/>
                      <w:szCs w:val="28"/>
                      <w:lang w:val="en-GB"/>
                    </w:rPr>
                  </w:pPr>
                  <w:r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 xml:space="preserve">القدرة علي حساب الدرجات علي </w:t>
                  </w:r>
                  <w:r w:rsidR="00D962F2"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>الاختبارات</w:t>
                  </w:r>
                  <w:r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 xml:space="preserve"> المطبقة وتفسيرها </w:t>
                  </w:r>
                  <w:r w:rsidR="006662B9"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 xml:space="preserve">  </w:t>
                  </w:r>
                </w:p>
                <w:p w:rsidR="006662B9" w:rsidRPr="00E207D7" w:rsidRDefault="006662B9" w:rsidP="00E207D7">
                  <w:pPr>
                    <w:numPr>
                      <w:ilvl w:val="0"/>
                      <w:numId w:val="25"/>
                    </w:numPr>
                    <w:spacing w:after="0" w:line="240" w:lineRule="auto"/>
                    <w:ind w:right="0"/>
                    <w:rPr>
                      <w:rFonts w:ascii="Arial" w:hAnsi="Arial"/>
                      <w:b/>
                      <w:bCs/>
                      <w:color w:val="FF0000"/>
                      <w:sz w:val="28"/>
                      <w:szCs w:val="28"/>
                      <w:lang w:val="en-GB"/>
                    </w:rPr>
                  </w:pPr>
                  <w:r w:rsidRPr="00E207D7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val="en-GB"/>
                    </w:rPr>
                    <w:t xml:space="preserve">احترام الأنظمة والقوانين الصفية  </w:t>
                  </w:r>
                </w:p>
                <w:p w:rsidR="006662B9" w:rsidRPr="00640EFC" w:rsidRDefault="006662B9" w:rsidP="00D962F2">
                  <w:pPr>
                    <w:spacing w:after="0" w:line="240" w:lineRule="auto"/>
                    <w:jc w:val="both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640EFC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:rsidR="006662B9" w:rsidRPr="00640EFC" w:rsidRDefault="006662B9" w:rsidP="005C0118">
            <w:pPr>
              <w:pStyle w:val="Heading7"/>
              <w:bidi/>
              <w:spacing w:after="120"/>
              <w:rPr>
                <w:rFonts w:ascii="Arial" w:hAnsi="Arial" w:cs="Simplified Arabic"/>
                <w:b/>
                <w:bCs/>
              </w:rPr>
            </w:pP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640EFC" w:rsidRDefault="006662B9" w:rsidP="005C011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40EFC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2-</w:t>
            </w:r>
            <w:r w:rsidRPr="00640EFC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640EFC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6662B9" w:rsidRPr="00E207D7" w:rsidRDefault="001329A3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تطبيق الاختبارات النفسية وحساب الدرجة ووضع تفسير لها في ضوء المعايير الموضوعة</w:t>
            </w: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التعلم الذاتى</w:t>
            </w: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التعلم التعاونى </w:t>
            </w: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lastRenderedPageBreak/>
              <w:t>تحديد طريقة النقاش ووقت النقاش وكيفية العمل ضمن مجموعة</w:t>
            </w: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التعليق على الأداء بعد العرض </w:t>
            </w: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640EFC" w:rsidRDefault="006662B9" w:rsidP="005C011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640EFC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lastRenderedPageBreak/>
              <w:t>3-</w:t>
            </w:r>
            <w:r w:rsidRPr="00640EFC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طرق تقويم المهارات العددية ومهارات التواصل لدى الطلاب</w:t>
            </w:r>
            <w:r w:rsidRPr="00640EFC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7B7808" w:rsidRPr="00E207D7" w:rsidRDefault="007B7808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القدرة علي حساب الدرجة علي الاختبار النفسي وتفسيرها وحساب بعض البيانات الإحصائية البسيطة مثل المتوسط </w:t>
            </w: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تسليم وعرض العمل في الوقت المحدد</w:t>
            </w: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الملاحظة اثناء الأداء </w:t>
            </w:r>
            <w:r w:rsidR="005B45DC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وما 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يعقبه </w:t>
            </w:r>
            <w:r w:rsidR="005B45DC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من 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تعليق  </w:t>
            </w: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متابعة مدى تقيد </w:t>
            </w:r>
            <w:r w:rsidR="00197943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الطلاب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بضوابط العمل ضمن مجموعة</w:t>
            </w:r>
            <w:r w:rsidR="003061E0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إظهار روح الفريق</w:t>
            </w:r>
          </w:p>
          <w:p w:rsidR="006662B9" w:rsidRPr="00E207D7" w:rsidRDefault="006662B9" w:rsidP="00E207D7">
            <w:pPr>
              <w:numPr>
                <w:ilvl w:val="0"/>
                <w:numId w:val="2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متابعة مدى احترام </w:t>
            </w:r>
            <w:r w:rsidR="00197943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الطلاب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للأنظمة والقوانين الصفية</w:t>
            </w:r>
          </w:p>
          <w:p w:rsidR="006662B9" w:rsidRPr="00640EFC" w:rsidRDefault="006662B9" w:rsidP="00322572">
            <w:pPr>
              <w:pStyle w:val="Heading7"/>
              <w:bidi/>
              <w:spacing w:after="120"/>
              <w:rPr>
                <w:rFonts w:ascii="Arial" w:hAnsi="Arial" w:cs="Simplified Arabic"/>
                <w:b/>
                <w:bCs/>
              </w:rPr>
            </w:pP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D14C8C" w:rsidRDefault="006662B9" w:rsidP="005C0118">
            <w:pPr>
              <w:pStyle w:val="Heading7"/>
              <w:bidi/>
              <w:spacing w:after="120"/>
              <w:rPr>
                <w:rFonts w:ascii="Arial" w:hAnsi="Arial" w:cs="Simplified Arabic"/>
              </w:rPr>
            </w:pPr>
            <w:r w:rsidRPr="00D14C8C">
              <w:rPr>
                <w:rFonts w:ascii="Arial" w:hAnsi="Arial" w:cs="Simplified Arabic"/>
                <w:rtl/>
              </w:rPr>
              <w:t>هـ. المهارات الحركية</w:t>
            </w:r>
            <w:r w:rsidRPr="00D14C8C">
              <w:rPr>
                <w:rFonts w:ascii="Arial" w:hAnsi="Arial" w:cs="Simplified Arabic" w:hint="cs"/>
                <w:rtl/>
              </w:rPr>
              <w:t xml:space="preserve"> النفسية</w:t>
            </w:r>
            <w:r w:rsidRPr="00D14C8C">
              <w:rPr>
                <w:rFonts w:ascii="Arial" w:hAnsi="Arial" w:cs="Simplified Arabic"/>
                <w:rtl/>
              </w:rPr>
              <w:t xml:space="preserve"> (إن وجدت)</w:t>
            </w:r>
            <w:r w:rsidRPr="00D14C8C">
              <w:rPr>
                <w:rFonts w:ascii="Arial" w:hAnsi="Arial" w:cs="Simplified Arabic" w:hint="cs"/>
                <w:rtl/>
              </w:rPr>
              <w:t>:</w:t>
            </w: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D14C8C" w:rsidRDefault="006662B9" w:rsidP="0036114E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1-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 xml:space="preserve">توصيف للمهارات الحركية 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 xml:space="preserve">النفسية 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>المراد تنميتها ومستوى الأداء المطلوب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:</w:t>
            </w:r>
            <w:r w:rsidR="0036114E">
              <w:rPr>
                <w:rFonts w:ascii="Arial" w:hAnsi="Arial" w:cs="Simplified Arabic" w:hint="cs"/>
                <w:sz w:val="24"/>
                <w:szCs w:val="24"/>
                <w:rtl/>
              </w:rPr>
              <w:t xml:space="preserve">      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لا يوجد</w:t>
            </w: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36114E" w:rsidRDefault="006662B9" w:rsidP="0036114E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2-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:</w:t>
            </w:r>
            <w:r w:rsidR="0036114E">
              <w:rPr>
                <w:rFonts w:ascii="Arial" w:hAnsi="Arial" w:cs="Simplified Arabic" w:hint="cs"/>
                <w:sz w:val="24"/>
                <w:szCs w:val="24"/>
                <w:rtl/>
              </w:rPr>
              <w:t xml:space="preserve">                          </w:t>
            </w:r>
            <w:r w:rsidR="0036114E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لا يوجد</w:t>
            </w:r>
          </w:p>
        </w:tc>
      </w:tr>
      <w:tr w:rsidR="006662B9" w:rsidRPr="00D14C8C" w:rsidTr="001723E0">
        <w:trPr>
          <w:gridBefore w:val="1"/>
          <w:gridAfter w:val="1"/>
          <w:wBefore w:w="50" w:type="dxa"/>
          <w:wAfter w:w="192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9" w:rsidRPr="0036114E" w:rsidRDefault="006662B9" w:rsidP="0036114E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3-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 xml:space="preserve">طرق تقويم المهارات الحركية 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 xml:space="preserve">النفسية 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>لدى الطلاب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:</w:t>
            </w:r>
            <w:r w:rsidR="0036114E">
              <w:rPr>
                <w:rFonts w:ascii="Arial" w:hAnsi="Arial" w:cs="Simplified Arabic" w:hint="cs"/>
                <w:sz w:val="24"/>
                <w:szCs w:val="24"/>
                <w:rtl/>
              </w:rPr>
              <w:t xml:space="preserve">                              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لا يوجد</w:t>
            </w:r>
          </w:p>
        </w:tc>
      </w:tr>
      <w:tr w:rsidR="006662B9" w:rsidRPr="00D14C8C" w:rsidTr="001723E0">
        <w:tblPrEx>
          <w:tblLook w:val="0000"/>
        </w:tblPrEx>
        <w:trPr>
          <w:gridBefore w:val="1"/>
          <w:gridAfter w:val="1"/>
          <w:wBefore w:w="50" w:type="dxa"/>
          <w:wAfter w:w="192" w:type="dxa"/>
        </w:trPr>
        <w:tc>
          <w:tcPr>
            <w:tcW w:w="8648" w:type="dxa"/>
            <w:gridSpan w:val="4"/>
          </w:tcPr>
          <w:p w:rsidR="006662B9" w:rsidRPr="00D14C8C" w:rsidRDefault="006662B9" w:rsidP="005C0118">
            <w:pPr>
              <w:spacing w:line="216" w:lineRule="auto"/>
              <w:rPr>
                <w:rFonts w:ascii="Arial" w:hAnsi="Arial" w:cs="Simplified Arabic"/>
                <w:sz w:val="24"/>
                <w:szCs w:val="24"/>
                <w:lang w:bidi="ar-EG"/>
              </w:rPr>
            </w:pPr>
          </w:p>
          <w:p w:rsidR="006662B9" w:rsidRPr="00D14C8C" w:rsidRDefault="006662B9" w:rsidP="005C0118">
            <w:pPr>
              <w:spacing w:line="216" w:lineRule="auto"/>
              <w:rPr>
                <w:rFonts w:ascii="Arial" w:hAnsi="Arial" w:cs="Simplified Arabic"/>
                <w:sz w:val="24"/>
                <w:szCs w:val="24"/>
                <w:lang w:bidi="ar-EG"/>
              </w:rPr>
            </w:pPr>
            <w:r w:rsidRPr="00D14C8C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5. جدول مهام تقويم الطلاب خلال الفصل الدراسي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6662B9" w:rsidRPr="00D14C8C" w:rsidTr="001723E0">
        <w:tblPrEx>
          <w:tblLook w:val="0000"/>
        </w:tblPrEx>
        <w:trPr>
          <w:gridBefore w:val="1"/>
          <w:gridAfter w:val="1"/>
          <w:wBefore w:w="50" w:type="dxa"/>
          <w:wAfter w:w="192" w:type="dxa"/>
        </w:trPr>
        <w:tc>
          <w:tcPr>
            <w:tcW w:w="958" w:type="dxa"/>
          </w:tcPr>
          <w:p w:rsidR="006662B9" w:rsidRPr="00D14C8C" w:rsidRDefault="006662B9" w:rsidP="005C0118">
            <w:pPr>
              <w:spacing w:line="216" w:lineRule="auto"/>
              <w:jc w:val="center"/>
              <w:rPr>
                <w:rFonts w:ascii="Arial" w:hAnsi="Arial" w:cs="Simplified Arabic"/>
                <w:sz w:val="24"/>
                <w:szCs w:val="24"/>
                <w:lang w:bidi="ar-EG"/>
              </w:rPr>
            </w:pPr>
            <w:r w:rsidRPr="00D14C8C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6662B9" w:rsidRPr="00D14C8C" w:rsidRDefault="006662B9" w:rsidP="005C0118">
            <w:pPr>
              <w:spacing w:line="216" w:lineRule="auto"/>
              <w:jc w:val="center"/>
              <w:rPr>
                <w:rFonts w:ascii="Arial" w:hAnsi="Arial" w:cs="Simplified Arabic"/>
                <w:sz w:val="24"/>
                <w:szCs w:val="24"/>
                <w:lang w:bidi="ar-EG"/>
              </w:rPr>
            </w:pPr>
            <w:r w:rsidRPr="00D14C8C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مهمة التقويم (كتابة مقال، اختبا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ر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6662B9" w:rsidRPr="00D14C8C" w:rsidRDefault="006662B9" w:rsidP="005C0118">
            <w:pPr>
              <w:spacing w:line="216" w:lineRule="auto"/>
              <w:jc w:val="center"/>
              <w:rPr>
                <w:rFonts w:ascii="Arial" w:hAnsi="Arial" w:cs="Simplified Arabic"/>
                <w:sz w:val="24"/>
                <w:szCs w:val="24"/>
                <w:lang w:bidi="ar-EG"/>
              </w:rPr>
            </w:pPr>
            <w:r w:rsidRPr="00D14C8C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6662B9" w:rsidRPr="00D14C8C" w:rsidRDefault="006662B9" w:rsidP="005C0118">
            <w:pPr>
              <w:spacing w:line="216" w:lineRule="auto"/>
              <w:jc w:val="center"/>
              <w:rPr>
                <w:rFonts w:ascii="Arial" w:hAnsi="Arial" w:cs="Simplified Arabic"/>
                <w:sz w:val="24"/>
                <w:szCs w:val="24"/>
                <w:lang w:bidi="ar-EG"/>
              </w:rPr>
            </w:pPr>
            <w:r w:rsidRPr="00D14C8C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نسبت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ه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 xml:space="preserve"> من التقويم النهائي</w:t>
            </w:r>
          </w:p>
        </w:tc>
      </w:tr>
      <w:tr w:rsidR="006662B9" w:rsidRPr="0036114E" w:rsidTr="004A4717">
        <w:tblPrEx>
          <w:tblLook w:val="0000"/>
        </w:tblPrEx>
        <w:trPr>
          <w:gridBefore w:val="1"/>
          <w:gridAfter w:val="1"/>
          <w:wBefore w:w="50" w:type="dxa"/>
          <w:wAfter w:w="192" w:type="dxa"/>
          <w:trHeight w:val="260"/>
        </w:trPr>
        <w:tc>
          <w:tcPr>
            <w:tcW w:w="958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5220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أسئلة شفوية للمراجعة على ما درس سابقاً + المشاركة على مدار المحاضرات</w:t>
            </w:r>
          </w:p>
        </w:tc>
        <w:tc>
          <w:tcPr>
            <w:tcW w:w="1260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على مدار </w:t>
            </w:r>
            <w:r w:rsidR="00D962F2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أسابيع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الدراسة</w:t>
            </w:r>
          </w:p>
        </w:tc>
        <w:tc>
          <w:tcPr>
            <w:tcW w:w="1210" w:type="dxa"/>
            <w:vAlign w:val="center"/>
          </w:tcPr>
          <w:p w:rsidR="006662B9" w:rsidRPr="00E207D7" w:rsidRDefault="003061E0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5</w:t>
            </w:r>
            <w:r w:rsidR="006662B9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%</w:t>
            </w:r>
          </w:p>
        </w:tc>
      </w:tr>
      <w:tr w:rsidR="006662B9" w:rsidRPr="0036114E" w:rsidTr="004A4717">
        <w:tblPrEx>
          <w:tblLook w:val="0000"/>
        </w:tblPrEx>
        <w:trPr>
          <w:gridBefore w:val="1"/>
          <w:gridAfter w:val="1"/>
          <w:wBefore w:w="50" w:type="dxa"/>
          <w:wAfter w:w="192" w:type="dxa"/>
          <w:trHeight w:val="260"/>
        </w:trPr>
        <w:tc>
          <w:tcPr>
            <w:tcW w:w="958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5220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اختبار نصفى</w:t>
            </w:r>
          </w:p>
        </w:tc>
        <w:tc>
          <w:tcPr>
            <w:tcW w:w="1260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الأسبوع السابع</w:t>
            </w:r>
          </w:p>
        </w:tc>
        <w:tc>
          <w:tcPr>
            <w:tcW w:w="1210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25%</w:t>
            </w:r>
          </w:p>
        </w:tc>
      </w:tr>
      <w:tr w:rsidR="006662B9" w:rsidRPr="0036114E" w:rsidTr="004A4717">
        <w:tblPrEx>
          <w:tblLook w:val="0000"/>
        </w:tblPrEx>
        <w:trPr>
          <w:gridBefore w:val="1"/>
          <w:gridAfter w:val="1"/>
          <w:wBefore w:w="50" w:type="dxa"/>
          <w:wAfter w:w="192" w:type="dxa"/>
          <w:trHeight w:val="260"/>
        </w:trPr>
        <w:tc>
          <w:tcPr>
            <w:tcW w:w="958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5220" w:type="dxa"/>
            <w:vAlign w:val="center"/>
          </w:tcPr>
          <w:p w:rsidR="006662B9" w:rsidRPr="00E207D7" w:rsidRDefault="003061E0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مشروع </w:t>
            </w:r>
            <w:r w:rsidR="00D962F2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جماعي</w:t>
            </w:r>
          </w:p>
          <w:p w:rsidR="00BA0B27" w:rsidRPr="00E207D7" w:rsidRDefault="00BA0B27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</w:pPr>
          </w:p>
          <w:p w:rsidR="00BA0B27" w:rsidRPr="00E207D7" w:rsidRDefault="00BA0B27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6662B9" w:rsidRPr="00E207D7" w:rsidRDefault="003061E0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يبدأ من الأسبوع الثامن</w:t>
            </w:r>
          </w:p>
        </w:tc>
        <w:tc>
          <w:tcPr>
            <w:tcW w:w="1210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5%</w:t>
            </w:r>
          </w:p>
        </w:tc>
      </w:tr>
      <w:tr w:rsidR="006662B9" w:rsidRPr="0036114E" w:rsidTr="004A4717">
        <w:tblPrEx>
          <w:tblLook w:val="0000"/>
        </w:tblPrEx>
        <w:trPr>
          <w:gridBefore w:val="1"/>
          <w:gridAfter w:val="1"/>
          <w:wBefore w:w="50" w:type="dxa"/>
          <w:wAfter w:w="192" w:type="dxa"/>
          <w:trHeight w:val="260"/>
        </w:trPr>
        <w:tc>
          <w:tcPr>
            <w:tcW w:w="958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5220" w:type="dxa"/>
            <w:vAlign w:val="center"/>
          </w:tcPr>
          <w:p w:rsidR="006662B9" w:rsidRPr="00E207D7" w:rsidRDefault="003061E0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مشروع فردى</w:t>
            </w:r>
          </w:p>
        </w:tc>
        <w:tc>
          <w:tcPr>
            <w:tcW w:w="1260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bookmarkStart w:id="0" w:name="OLE_LINK1"/>
            <w:bookmarkStart w:id="1" w:name="OLE_LINK2"/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على مدار </w:t>
            </w:r>
            <w:r w:rsidR="00D962F2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أسابيع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الدراسة</w:t>
            </w:r>
            <w:bookmarkEnd w:id="0"/>
            <w:bookmarkEnd w:id="1"/>
          </w:p>
        </w:tc>
        <w:tc>
          <w:tcPr>
            <w:tcW w:w="1210" w:type="dxa"/>
            <w:vAlign w:val="center"/>
          </w:tcPr>
          <w:p w:rsidR="006662B9" w:rsidRPr="00E207D7" w:rsidRDefault="003061E0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10</w:t>
            </w:r>
            <w:r w:rsidR="006662B9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%</w:t>
            </w:r>
          </w:p>
        </w:tc>
      </w:tr>
      <w:tr w:rsidR="006662B9" w:rsidRPr="00D14C8C" w:rsidTr="004A4717">
        <w:tblPrEx>
          <w:tblLook w:val="0000"/>
        </w:tblPrEx>
        <w:trPr>
          <w:gridBefore w:val="1"/>
          <w:gridAfter w:val="1"/>
          <w:wBefore w:w="50" w:type="dxa"/>
          <w:wAfter w:w="192" w:type="dxa"/>
          <w:trHeight w:val="260"/>
        </w:trPr>
        <w:tc>
          <w:tcPr>
            <w:tcW w:w="958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lastRenderedPageBreak/>
              <w:t>5</w:t>
            </w:r>
          </w:p>
        </w:tc>
        <w:tc>
          <w:tcPr>
            <w:tcW w:w="5220" w:type="dxa"/>
            <w:vAlign w:val="center"/>
          </w:tcPr>
          <w:p w:rsidR="003061E0" w:rsidRPr="00E207D7" w:rsidRDefault="003061E0" w:rsidP="004A471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</w:p>
          <w:p w:rsidR="003061E0" w:rsidRPr="00E207D7" w:rsidRDefault="003061E0" w:rsidP="004A471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الاختبارات القصيرة</w:t>
            </w:r>
          </w:p>
          <w:p w:rsidR="003061E0" w:rsidRPr="00E207D7" w:rsidRDefault="003061E0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6662B9" w:rsidRPr="00E207D7" w:rsidRDefault="003061E0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على مدار </w:t>
            </w:r>
            <w:r w:rsidR="00D962F2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أسابيع</w:t>
            </w: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الدراسة</w:t>
            </w:r>
          </w:p>
        </w:tc>
        <w:tc>
          <w:tcPr>
            <w:tcW w:w="1210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5%</w:t>
            </w:r>
          </w:p>
        </w:tc>
      </w:tr>
      <w:tr w:rsidR="006662B9" w:rsidRPr="00D14C8C" w:rsidTr="004A4717">
        <w:tblPrEx>
          <w:tblLook w:val="0000"/>
        </w:tblPrEx>
        <w:trPr>
          <w:gridBefore w:val="1"/>
          <w:gridAfter w:val="1"/>
          <w:wBefore w:w="50" w:type="dxa"/>
          <w:wAfter w:w="192" w:type="dxa"/>
          <w:trHeight w:val="260"/>
        </w:trPr>
        <w:tc>
          <w:tcPr>
            <w:tcW w:w="958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5220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اختبار </w:t>
            </w:r>
            <w:r w:rsidR="004A4717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نهائي</w:t>
            </w:r>
          </w:p>
        </w:tc>
        <w:tc>
          <w:tcPr>
            <w:tcW w:w="1260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نهاية الفصل </w:t>
            </w:r>
            <w:r w:rsidR="00D962F2"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الدراسي</w:t>
            </w:r>
          </w:p>
        </w:tc>
        <w:tc>
          <w:tcPr>
            <w:tcW w:w="1210" w:type="dxa"/>
            <w:vAlign w:val="center"/>
          </w:tcPr>
          <w:p w:rsidR="006662B9" w:rsidRPr="00E207D7" w:rsidRDefault="006662B9" w:rsidP="004A4717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207D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50%</w:t>
            </w:r>
          </w:p>
        </w:tc>
      </w:tr>
    </w:tbl>
    <w:p w:rsidR="00E81F1B" w:rsidRPr="00D14C8C" w:rsidRDefault="00E81F1B" w:rsidP="00E81F1B">
      <w:pPr>
        <w:pStyle w:val="Heading7"/>
        <w:bidi/>
        <w:spacing w:after="120"/>
        <w:ind w:hanging="357"/>
        <w:rPr>
          <w:rFonts w:ascii="Arial" w:hAnsi="Arial" w:cs="Simplified Arabic"/>
        </w:rPr>
      </w:pPr>
      <w:r w:rsidRPr="00D14C8C">
        <w:rPr>
          <w:rFonts w:ascii="Arial" w:hAnsi="Arial" w:cs="Simplified Arabic"/>
          <w:rtl/>
        </w:rPr>
        <w:t>د. الدعم الطلابي</w:t>
      </w:r>
      <w:r w:rsidRPr="00D14C8C">
        <w:rPr>
          <w:rFonts w:ascii="Arial" w:hAnsi="Arial" w:cs="Simplified Arabic" w:hint="cs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D14C8C" w:rsidTr="00E81F1B">
        <w:tc>
          <w:tcPr>
            <w:tcW w:w="8694" w:type="dxa"/>
          </w:tcPr>
          <w:p w:rsidR="00E81F1B" w:rsidRPr="00D14C8C" w:rsidRDefault="00E81F1B" w:rsidP="005C0118">
            <w:pPr>
              <w:pStyle w:val="BodyText3"/>
              <w:jc w:val="both"/>
              <w:rPr>
                <w:rFonts w:ascii="Arial" w:hAnsi="Arial" w:cs="Simplified Arabic"/>
                <w:sz w:val="24"/>
                <w:szCs w:val="24"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1-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 xml:space="preserve">تدابير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أ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 xml:space="preserve">سبوع).  </w:t>
            </w:r>
          </w:p>
          <w:p w:rsidR="00E81F1B" w:rsidRPr="00E207D7" w:rsidRDefault="00CD6AE1" w:rsidP="00AD1FD1">
            <w:pPr>
              <w:pStyle w:val="BodyText3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عضو هيئة التدريس متواجد فى الساعات المكتبية التى تتحدد فى ست ساعات مكتبية موزعة على مدار الأسبوع وأوقاتها موضحة على لوحة إعلانات داخل القسم</w:t>
            </w:r>
          </w:p>
          <w:p w:rsidR="00AD1FD1" w:rsidRPr="00E207D7" w:rsidRDefault="00AD1FD1" w:rsidP="00AD1FD1">
            <w:pPr>
              <w:spacing w:after="0" w:line="240" w:lineRule="auto"/>
              <w:ind w:left="72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بالإضافة إلى</w:t>
            </w:r>
          </w:p>
          <w:p w:rsidR="00AD1FD1" w:rsidRPr="00E207D7" w:rsidRDefault="00960ADD" w:rsidP="00AD1FD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</w:t>
            </w:r>
            <w:r w:rsidR="00AD1FD1"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لتواصل عبر البريد الإلكتروني</w:t>
            </w:r>
          </w:p>
          <w:p w:rsidR="00E81F1B" w:rsidRPr="004A4717" w:rsidRDefault="00AD1FD1" w:rsidP="004A471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E207D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المتابعة الإدارية لأي أمر طارئ من خلال القسم</w:t>
            </w:r>
          </w:p>
        </w:tc>
      </w:tr>
    </w:tbl>
    <w:p w:rsidR="00E81F1B" w:rsidRPr="00D14C8C" w:rsidRDefault="00E81F1B" w:rsidP="00E81F1B">
      <w:pPr>
        <w:pStyle w:val="Heading5"/>
        <w:rPr>
          <w:rFonts w:ascii="Arial" w:hAnsi="Arial" w:cs="Simplified Arabic"/>
          <w:b w:val="0"/>
          <w:bCs w:val="0"/>
          <w:i w:val="0"/>
          <w:iCs w:val="0"/>
          <w:sz w:val="24"/>
          <w:szCs w:val="24"/>
        </w:rPr>
      </w:pPr>
      <w:r w:rsidRPr="00D14C8C">
        <w:rPr>
          <w:rFonts w:ascii="Arial" w:hAnsi="Arial" w:cs="Simplified Arabic"/>
          <w:b w:val="0"/>
          <w:bCs w:val="0"/>
          <w:i w:val="0"/>
          <w:iCs w:val="0"/>
          <w:sz w:val="24"/>
          <w:szCs w:val="24"/>
          <w:rtl/>
        </w:rPr>
        <w:t>هـ . مصادر التعلم</w:t>
      </w:r>
      <w:r w:rsidRPr="00D14C8C">
        <w:rPr>
          <w:rFonts w:ascii="Arial" w:hAnsi="Arial" w:cs="Simplified Arabic" w:hint="cs"/>
          <w:b w:val="0"/>
          <w:bCs w:val="0"/>
          <w:i w:val="0"/>
          <w:iCs w:val="0"/>
          <w:sz w:val="24"/>
          <w:szCs w:val="24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D14C8C" w:rsidTr="005C0118">
        <w:tc>
          <w:tcPr>
            <w:tcW w:w="9356" w:type="dxa"/>
          </w:tcPr>
          <w:p w:rsidR="00E81F1B" w:rsidRPr="00D14C8C" w:rsidRDefault="00E81F1B" w:rsidP="005C0118">
            <w:pPr>
              <w:spacing w:after="0" w:line="240" w:lineRule="auto"/>
              <w:rPr>
                <w:rFonts w:ascii="Arial" w:hAnsi="Arial" w:cs="Simplified Arabic"/>
                <w:sz w:val="24"/>
                <w:szCs w:val="24"/>
                <w:lang w:bidi="ar-EG"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1-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الكتب المقررة المطلوبة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:</w:t>
            </w:r>
          </w:p>
          <w:p w:rsidR="00E81F1B" w:rsidRPr="00D14C8C" w:rsidRDefault="00E81F1B" w:rsidP="005C0118">
            <w:pPr>
              <w:ind w:left="1363"/>
              <w:rPr>
                <w:rFonts w:ascii="Arial" w:hAnsi="Arial" w:cs="Simplified Arabic"/>
                <w:sz w:val="24"/>
                <w:szCs w:val="24"/>
                <w:lang w:bidi="ar-EG"/>
              </w:rPr>
            </w:pPr>
          </w:p>
        </w:tc>
      </w:tr>
      <w:tr w:rsidR="00E81F1B" w:rsidRPr="00D14C8C" w:rsidTr="005C0118">
        <w:tc>
          <w:tcPr>
            <w:tcW w:w="9356" w:type="dxa"/>
          </w:tcPr>
          <w:p w:rsidR="00E81F1B" w:rsidRDefault="00E81F1B" w:rsidP="005C0118">
            <w:pPr>
              <w:spacing w:before="240"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2</w:t>
            </w:r>
            <w:r w:rsidRPr="0036114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36114E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المراجع الرئيسة</w:t>
            </w:r>
            <w:r w:rsidRPr="0036114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454D0E" w:rsidRPr="00E207D7" w:rsidRDefault="00454D0E" w:rsidP="00454D0E">
            <w:pPr>
              <w:pStyle w:val="1"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○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جمال الخطيب. (2008). تعديل السلوك الإنساني. عمان: دار الفكر العربي.</w:t>
            </w:r>
          </w:p>
          <w:p w:rsidR="003061E0" w:rsidRPr="00E207D7" w:rsidRDefault="003061E0" w:rsidP="004A4717">
            <w:pPr>
              <w:pStyle w:val="1"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○ 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جمعة يوسف</w:t>
            </w:r>
            <w:r w:rsidR="004A4717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. (2000). الاضطرابات السلوكية وعلاجها. القاهرة: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دار غريب</w:t>
            </w:r>
            <w:r w:rsidR="004A4717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للطباعة والنشر. </w:t>
            </w:r>
          </w:p>
          <w:p w:rsidR="00E81F1B" w:rsidRPr="0036114E" w:rsidRDefault="003061E0" w:rsidP="004A4717">
            <w:pPr>
              <w:pStyle w:val="1"/>
              <w:ind w:left="180"/>
              <w:jc w:val="lowKashida"/>
              <w:rPr>
                <w:rFonts w:cs="Simplified Arabic"/>
                <w:b/>
                <w:bCs/>
              </w:rPr>
            </w:pP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○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نزيه حمدي ونسيمه داود</w:t>
            </w:r>
            <w:r w:rsidR="004A4717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. (2008).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مشكلات الأطفال و</w:t>
            </w:r>
            <w:r w:rsidR="004A4717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المراهقين وأساليب المساعدة فيها.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4A4717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عمان: دار الفكر للطباعة والنشر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E81F1B" w:rsidRPr="00D14C8C" w:rsidTr="005C0118">
        <w:tc>
          <w:tcPr>
            <w:tcW w:w="9356" w:type="dxa"/>
          </w:tcPr>
          <w:p w:rsidR="00CD6AE1" w:rsidRPr="0036114E" w:rsidRDefault="00E81F1B" w:rsidP="0036114E">
            <w:pPr>
              <w:spacing w:before="240"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6114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  <w:r w:rsidRPr="0036114E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الكتب و المراجع التي يوصى بها (المجلات العلمية، التقارير،...الخ) (أرفق قائمة بها) </w:t>
            </w:r>
          </w:p>
          <w:p w:rsidR="00CD6AE1" w:rsidRPr="0036114E" w:rsidRDefault="00CD6AE1" w:rsidP="00CD6AE1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36114E">
              <w:rPr>
                <w:rFonts w:cs="Simplified Arabic"/>
                <w:b/>
                <w:bCs/>
                <w:sz w:val="24"/>
                <w:szCs w:val="24"/>
                <w:rtl/>
              </w:rPr>
              <w:t>– مراجع إضافية</w:t>
            </w:r>
            <w:r w:rsidRPr="0036114E">
              <w:rPr>
                <w:rFonts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1D4FF1" w:rsidRPr="00E207D7" w:rsidRDefault="001D4FF1" w:rsidP="00E207D7">
            <w:pPr>
              <w:pStyle w:val="1"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○ محمود حمودة</w:t>
            </w:r>
            <w:r w:rsidR="00454D0E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. 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(1998)</w:t>
            </w:r>
            <w:r w:rsidR="00454D0E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.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الطب النفسي – الطفولة والمر</w:t>
            </w:r>
            <w:r w:rsidR="009D5E81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اهقة- المشكلات النفسية والعلاج</w:t>
            </w:r>
            <w:r w:rsidR="009D5E81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.</w:t>
            </w:r>
            <w:r w:rsidR="009D5E81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القاهرة</w:t>
            </w:r>
            <w:r w:rsidR="009D5E81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:</w:t>
            </w:r>
            <w:r w:rsidR="009D5E81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طبع بواسطة المؤلف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.</w:t>
            </w:r>
          </w:p>
          <w:p w:rsidR="001D4FF1" w:rsidRPr="00E207D7" w:rsidRDefault="001D4FF1" w:rsidP="00E207D7">
            <w:pPr>
              <w:pStyle w:val="1"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○ خولة احمد يحيى</w:t>
            </w:r>
            <w:r w:rsidR="00454D0E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. 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(2003)</w:t>
            </w:r>
            <w:r w:rsidR="00454D0E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.</w:t>
            </w:r>
            <w:r w:rsidR="00DA5C8D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الاضطرابات السلوكية والانفعالية</w:t>
            </w:r>
            <w:r w:rsidR="00DA5C8D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،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</w:t>
            </w:r>
            <w:r w:rsidR="00DA5C8D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عمان</w:t>
            </w:r>
            <w:r w:rsidR="00DA5C8D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:</w:t>
            </w:r>
            <w:r w:rsidR="00DA5C8D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دار الفك</w:t>
            </w:r>
            <w:r w:rsidR="00DA5C8D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ر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.</w:t>
            </w:r>
          </w:p>
          <w:p w:rsidR="001D4FF1" w:rsidRPr="00E207D7" w:rsidRDefault="001D4FF1" w:rsidP="00E207D7">
            <w:pPr>
              <w:pStyle w:val="1"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○ سعيد العزة</w:t>
            </w:r>
            <w:r w:rsidR="00F40556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.</w:t>
            </w:r>
            <w:r w:rsidR="00F40556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(2006)</w:t>
            </w:r>
            <w:r w:rsidR="00F40556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.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سيكولوجية الطفولة والمراهق</w:t>
            </w:r>
            <w:r w:rsidR="00F40556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ة – مشكلاتها وأسبابها وطرق حلها</w:t>
            </w:r>
            <w:r w:rsidR="00F40556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.</w:t>
            </w:r>
            <w:r w:rsidR="00F40556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عمان</w:t>
            </w:r>
            <w:r w:rsidR="00F40556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:</w:t>
            </w:r>
            <w:r w:rsidR="00F40556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دار الثقافة للطباعة والنشر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.</w:t>
            </w:r>
          </w:p>
          <w:p w:rsidR="00E81F1B" w:rsidRPr="0036114E" w:rsidRDefault="00E81F1B" w:rsidP="005C0118">
            <w:pPr>
              <w:spacing w:before="240"/>
              <w:ind w:left="1363" w:hanging="1350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</w:p>
        </w:tc>
      </w:tr>
      <w:tr w:rsidR="00E81F1B" w:rsidRPr="00D14C8C" w:rsidTr="005C0118">
        <w:tc>
          <w:tcPr>
            <w:tcW w:w="9356" w:type="dxa"/>
          </w:tcPr>
          <w:p w:rsidR="00E81F1B" w:rsidRPr="00D14C8C" w:rsidRDefault="00E81F1B" w:rsidP="005C0118">
            <w:pPr>
              <w:spacing w:before="240" w:after="0" w:line="240" w:lineRule="auto"/>
              <w:rPr>
                <w:rFonts w:ascii="Arial" w:hAnsi="Arial" w:cs="Simplified Arabic"/>
                <w:sz w:val="24"/>
                <w:szCs w:val="24"/>
                <w:lang w:bidi="ar-EG"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lastRenderedPageBreak/>
              <w:t>4-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المراجع الإلكترونية، مواقع الإنترنت...الخ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:</w:t>
            </w:r>
          </w:p>
          <w:p w:rsidR="00E81F1B" w:rsidRPr="00D14C8C" w:rsidRDefault="001D4FF1" w:rsidP="001D4FF1">
            <w:pPr>
              <w:spacing w:before="240"/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المجلات العلمية</w:t>
            </w:r>
            <w:r w:rsidR="00B41CE2"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 xml:space="preserve">عن الإضطرابات السلوكية </w:t>
            </w:r>
            <w:r w:rsidR="00B41CE2"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بقواعد المعلومات التى تشترك بها الجامعة</w:t>
            </w:r>
          </w:p>
          <w:p w:rsidR="00474BE9" w:rsidRPr="00E207D7" w:rsidRDefault="00474BE9" w:rsidP="00E207D7">
            <w:pPr>
              <w:pStyle w:val="1"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موقع المصطفى </w:t>
            </w:r>
            <w:hyperlink r:id="rId8" w:history="1">
              <w:r w:rsidR="00E61AA0" w:rsidRPr="00E207D7">
                <w:rPr>
                  <w:rFonts w:ascii="Arial" w:hAnsi="Arial" w:cs="Arial"/>
                  <w:b/>
                  <w:bCs/>
                  <w:color w:val="FF0000"/>
                  <w:sz w:val="28"/>
                  <w:szCs w:val="28"/>
                  <w:lang w:bidi="ar-SA"/>
                </w:rPr>
                <w:t>www.al-mostafa.info/data/arabic/depot2/gap.php</w:t>
              </w:r>
            </w:hyperlink>
          </w:p>
          <w:p w:rsidR="00E61AA0" w:rsidRPr="00E207D7" w:rsidRDefault="00474BE9" w:rsidP="00E207D7">
            <w:pPr>
              <w:pStyle w:val="1"/>
              <w:ind w:left="0"/>
              <w:jc w:val="lowKashida"/>
              <w:rPr>
                <w:rFonts w:cs="Arial"/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ويكيبيديا الموسوعة الحرة </w:t>
            </w:r>
            <w:r w:rsidRPr="00E207D7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bidi="ar-SA"/>
              </w:rPr>
              <w:t>wikipedia.org/wiki/</w:t>
            </w:r>
            <w:r w:rsidRPr="00E207D7">
              <w:rPr>
                <w:rFonts w:ascii="Arial" w:hAnsi="Arial" w:cs="Arial" w:hint="cs"/>
                <w:b/>
                <w:bCs/>
                <w:i/>
                <w:iCs/>
                <w:color w:val="FF0000"/>
                <w:sz w:val="28"/>
                <w:szCs w:val="28"/>
                <w:rtl/>
                <w:lang w:bidi="ar-SA"/>
              </w:rPr>
              <w:t xml:space="preserve"> </w:t>
            </w:r>
          </w:p>
          <w:p w:rsidR="00E61AA0" w:rsidRPr="00D14C8C" w:rsidRDefault="00E61AA0" w:rsidP="00E61AA0">
            <w:pPr>
              <w:spacing w:before="240"/>
              <w:rPr>
                <w:rFonts w:ascii="Arial" w:hAnsi="Arial" w:cs="Simplified Arabic"/>
                <w:sz w:val="24"/>
                <w:szCs w:val="24"/>
                <w:rtl/>
              </w:rPr>
            </w:pPr>
            <w:r w:rsidRPr="00D14C8C">
              <w:rPr>
                <w:rStyle w:val="Hyperlink"/>
                <w:rFonts w:cs="Simplified Arabic" w:hint="cs"/>
                <w:sz w:val="24"/>
                <w:szCs w:val="24"/>
                <w:rtl/>
              </w:rPr>
              <w:t xml:space="preserve">  </w:t>
            </w:r>
          </w:p>
        </w:tc>
      </w:tr>
      <w:tr w:rsidR="00E81F1B" w:rsidRPr="00D14C8C" w:rsidTr="005C0118">
        <w:tc>
          <w:tcPr>
            <w:tcW w:w="9356" w:type="dxa"/>
          </w:tcPr>
          <w:p w:rsidR="00E81F1B" w:rsidRPr="00D14C8C" w:rsidRDefault="00E81F1B" w:rsidP="005C0118">
            <w:pPr>
              <w:spacing w:after="0" w:line="240" w:lineRule="auto"/>
              <w:jc w:val="both"/>
              <w:rPr>
                <w:rFonts w:ascii="Arial" w:hAnsi="Arial" w:cs="Simplified Arabic"/>
                <w:sz w:val="24"/>
                <w:szCs w:val="24"/>
                <w:rtl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5-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:</w:t>
            </w:r>
          </w:p>
          <w:p w:rsidR="00B41CE2" w:rsidRPr="00E207D7" w:rsidRDefault="00B41CE2" w:rsidP="00E207D7">
            <w:pPr>
              <w:pStyle w:val="1"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عروض توضيحية على </w:t>
            </w:r>
            <w:r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  <w:t>Power Point</w:t>
            </w:r>
          </w:p>
          <w:p w:rsidR="00B41CE2" w:rsidRPr="00E207D7" w:rsidRDefault="00B41CE2" w:rsidP="00E207D7">
            <w:pPr>
              <w:pStyle w:val="1"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عروض على اسطوانات مدمجة</w:t>
            </w:r>
          </w:p>
          <w:p w:rsidR="00B41CE2" w:rsidRPr="00E207D7" w:rsidRDefault="00B41CE2" w:rsidP="00E207D7">
            <w:pPr>
              <w:pStyle w:val="1"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عروض فيديو </w:t>
            </w:r>
          </w:p>
          <w:p w:rsidR="00E81F1B" w:rsidRPr="00D14C8C" w:rsidRDefault="00E81F1B" w:rsidP="005C0118">
            <w:pPr>
              <w:ind w:left="1363" w:hanging="1350"/>
              <w:rPr>
                <w:rFonts w:ascii="Arial" w:hAnsi="Arial" w:cs="Simplified Arabic"/>
                <w:sz w:val="24"/>
                <w:szCs w:val="24"/>
                <w:lang w:bidi="ar-EG"/>
              </w:rPr>
            </w:pPr>
          </w:p>
          <w:p w:rsidR="00E81F1B" w:rsidRPr="00D14C8C" w:rsidRDefault="00E81F1B" w:rsidP="005C0118">
            <w:pPr>
              <w:rPr>
                <w:rFonts w:ascii="Arial" w:hAnsi="Arial" w:cs="Simplified Arabic"/>
                <w:sz w:val="24"/>
                <w:szCs w:val="24"/>
                <w:lang w:bidi="ar-EG"/>
              </w:rPr>
            </w:pPr>
          </w:p>
        </w:tc>
      </w:tr>
    </w:tbl>
    <w:p w:rsidR="00E81F1B" w:rsidRPr="00D14C8C" w:rsidRDefault="00E81F1B" w:rsidP="00E81F1B">
      <w:pPr>
        <w:rPr>
          <w:rFonts w:ascii="Arial" w:hAnsi="Arial" w:cs="Simplified Arabic"/>
          <w:sz w:val="24"/>
          <w:szCs w:val="24"/>
        </w:rPr>
      </w:pPr>
      <w:r w:rsidRPr="00D14C8C">
        <w:rPr>
          <w:rFonts w:ascii="Arial" w:hAnsi="Arial" w:cs="Simplified Arabic"/>
          <w:sz w:val="24"/>
          <w:szCs w:val="24"/>
          <w:rtl/>
        </w:rPr>
        <w:t>و . المرافق اللازمة</w:t>
      </w:r>
      <w:r w:rsidRPr="00D14C8C">
        <w:rPr>
          <w:rFonts w:ascii="Arial" w:hAnsi="Arial" w:cs="Simplified Arabic" w:hint="cs"/>
          <w:sz w:val="24"/>
          <w:szCs w:val="24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D14C8C" w:rsidTr="005C0118">
        <w:tc>
          <w:tcPr>
            <w:tcW w:w="9356" w:type="dxa"/>
          </w:tcPr>
          <w:p w:rsidR="00E81F1B" w:rsidRPr="00D14C8C" w:rsidRDefault="00E81F1B" w:rsidP="005C0118">
            <w:pPr>
              <w:pStyle w:val="Heading7"/>
              <w:bidi/>
              <w:spacing w:after="120"/>
              <w:jc w:val="both"/>
              <w:rPr>
                <w:rFonts w:ascii="Arial" w:hAnsi="Arial" w:cs="Simplified Arabic"/>
                <w:rtl/>
              </w:rPr>
            </w:pPr>
            <w:r w:rsidRPr="00D14C8C">
              <w:rPr>
                <w:rFonts w:ascii="Arial" w:hAnsi="Arial" w:cs="Simplified Arabic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D14C8C" w:rsidRDefault="00E81F1B" w:rsidP="005C0118">
            <w:pPr>
              <w:pStyle w:val="Heading7"/>
              <w:bidi/>
              <w:spacing w:after="120"/>
              <w:rPr>
                <w:rFonts w:ascii="Arial" w:hAnsi="Arial" w:cs="Simplified Arabic"/>
              </w:rPr>
            </w:pPr>
          </w:p>
        </w:tc>
      </w:tr>
      <w:tr w:rsidR="00E81F1B" w:rsidRPr="00D14C8C" w:rsidTr="005C0118">
        <w:tc>
          <w:tcPr>
            <w:tcW w:w="9356" w:type="dxa"/>
          </w:tcPr>
          <w:p w:rsidR="00E81F1B" w:rsidRPr="00D14C8C" w:rsidRDefault="00E81F1B" w:rsidP="005C0118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Simplified Arabic"/>
                <w:sz w:val="24"/>
                <w:szCs w:val="24"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1-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>الم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باني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 xml:space="preserve"> (قاعات المحاضرات، المختبرات،...الخ)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:</w:t>
            </w:r>
          </w:p>
          <w:p w:rsidR="001D4FF1" w:rsidRPr="00E207D7" w:rsidRDefault="00E207D7" w:rsidP="00E207D7">
            <w:pPr>
              <w:pStyle w:val="1"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- </w:t>
            </w:r>
            <w:r w:rsidR="001D4FF1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قاعة محاضرات</w:t>
            </w:r>
            <w:r w:rsidR="00C95428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</w:t>
            </w:r>
          </w:p>
          <w:p w:rsidR="00AD1FD1" w:rsidRPr="00E207D7" w:rsidRDefault="00E207D7" w:rsidP="00E207D7">
            <w:pPr>
              <w:pStyle w:val="1"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- </w:t>
            </w:r>
            <w:r w:rsidR="00960ADD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سبورة تفاعلية</w:t>
            </w:r>
            <w:r w:rsidR="00474BE9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</w:t>
            </w:r>
            <w:r w:rsidR="00474BE9" w:rsidRPr="00E207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SA"/>
              </w:rPr>
              <w:t>–</w:t>
            </w:r>
            <w:r w:rsidR="00474BE9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أقلام سبورة</w:t>
            </w:r>
          </w:p>
          <w:p w:rsidR="00E81F1B" w:rsidRPr="00D14C8C" w:rsidRDefault="00E81F1B" w:rsidP="005C0118">
            <w:pPr>
              <w:rPr>
                <w:rFonts w:ascii="Arial" w:hAnsi="Arial" w:cs="Simplified Arabic"/>
                <w:sz w:val="24"/>
                <w:szCs w:val="24"/>
              </w:rPr>
            </w:pPr>
          </w:p>
        </w:tc>
      </w:tr>
      <w:tr w:rsidR="00E81F1B" w:rsidRPr="00D14C8C" w:rsidTr="005C0118">
        <w:tc>
          <w:tcPr>
            <w:tcW w:w="9356" w:type="dxa"/>
          </w:tcPr>
          <w:p w:rsidR="00AD1FD1" w:rsidRPr="0036114E" w:rsidRDefault="00E81F1B" w:rsidP="00AD1FD1">
            <w:pPr>
              <w:tabs>
                <w:tab w:val="left" w:pos="1144"/>
              </w:tabs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2-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>مصادر الحاسب الآلي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:</w:t>
            </w:r>
          </w:p>
          <w:p w:rsidR="00E81F1B" w:rsidRPr="0036114E" w:rsidRDefault="00E207D7" w:rsidP="00E207D7">
            <w:pPr>
              <w:pStyle w:val="1"/>
              <w:ind w:left="0"/>
              <w:jc w:val="lowKashida"/>
              <w:rPr>
                <w:rFonts w:ascii="Arial" w:hAnsi="Arial" w:cs="Simplified Arabic"/>
                <w:color w:val="7030A0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- </w:t>
            </w:r>
            <w:r w:rsidR="00AD1FD1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جهاز عرض داتا شو</w:t>
            </w:r>
          </w:p>
        </w:tc>
      </w:tr>
      <w:tr w:rsidR="00E81F1B" w:rsidRPr="00D14C8C" w:rsidTr="005C0118">
        <w:tc>
          <w:tcPr>
            <w:tcW w:w="9356" w:type="dxa"/>
          </w:tcPr>
          <w:p w:rsidR="00E81F1B" w:rsidRPr="00D14C8C" w:rsidRDefault="00E81F1B" w:rsidP="005C011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Simplified Arabic"/>
                <w:sz w:val="24"/>
                <w:szCs w:val="24"/>
                <w:rtl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3-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 xml:space="preserve">مصادر أخرى (حددها...مثل: الحاجة 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إ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>لى تجهيزات مخ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برية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 xml:space="preserve"> خاصة, أذكرها، أو 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أ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</w:rPr>
              <w:t>رفق قائمة بها)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</w:rPr>
              <w:t>:</w:t>
            </w:r>
          </w:p>
          <w:p w:rsidR="00960ADD" w:rsidRPr="00E207D7" w:rsidRDefault="00960ADD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الحاجة الى توفير أجهزة حاسب آلى داخل القاعات</w:t>
            </w:r>
          </w:p>
          <w:p w:rsidR="001D4FF1" w:rsidRPr="00E207D7" w:rsidRDefault="001D4FF1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الحاجة إلى مكتبة تضم أفلام تعليمية تتصل بموضوعات المقرر</w:t>
            </w:r>
          </w:p>
          <w:p w:rsidR="00E81F1B" w:rsidRPr="0036114E" w:rsidRDefault="001D4FF1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Simplified Arabic"/>
                <w:b/>
                <w:bCs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الحاجة إلى مكتبة تضم أحدث المقاييس فى مجال إضطرابات السلوك لدى الأطفال ذوى الإحتياجات الخاصة</w:t>
            </w:r>
          </w:p>
        </w:tc>
      </w:tr>
    </w:tbl>
    <w:p w:rsidR="00E207D7" w:rsidRDefault="00E207D7" w:rsidP="00E81F1B">
      <w:pPr>
        <w:rPr>
          <w:rFonts w:ascii="Arial" w:hAnsi="Arial" w:cs="Simplified Arabic"/>
          <w:sz w:val="24"/>
          <w:szCs w:val="24"/>
          <w:rtl/>
        </w:rPr>
      </w:pPr>
    </w:p>
    <w:p w:rsidR="00E207D7" w:rsidRDefault="00E207D7" w:rsidP="00E81F1B">
      <w:pPr>
        <w:rPr>
          <w:rFonts w:ascii="Arial" w:hAnsi="Arial" w:cs="Simplified Arabic"/>
          <w:sz w:val="24"/>
          <w:szCs w:val="24"/>
          <w:rtl/>
        </w:rPr>
      </w:pPr>
    </w:p>
    <w:p w:rsidR="00E81F1B" w:rsidRPr="00D14C8C" w:rsidRDefault="00E81F1B" w:rsidP="00E81F1B">
      <w:pPr>
        <w:rPr>
          <w:rFonts w:ascii="Arial" w:hAnsi="Arial" w:cs="Simplified Arabic"/>
          <w:sz w:val="24"/>
          <w:szCs w:val="24"/>
          <w:lang w:bidi="ar-EG"/>
        </w:rPr>
      </w:pPr>
      <w:r w:rsidRPr="00D14C8C">
        <w:rPr>
          <w:rFonts w:ascii="Arial" w:hAnsi="Arial" w:cs="Simplified Arabic"/>
          <w:sz w:val="24"/>
          <w:szCs w:val="24"/>
          <w:rtl/>
        </w:rPr>
        <w:lastRenderedPageBreak/>
        <w:t>ز</w:t>
      </w:r>
      <w:r w:rsidRPr="00D14C8C">
        <w:rPr>
          <w:rFonts w:ascii="Arial" w:hAnsi="Arial" w:cs="Simplified Arabic" w:hint="cs"/>
          <w:sz w:val="24"/>
          <w:szCs w:val="24"/>
          <w:rtl/>
        </w:rPr>
        <w:t xml:space="preserve">. </w:t>
      </w:r>
      <w:r w:rsidRPr="00D14C8C">
        <w:rPr>
          <w:rFonts w:ascii="Arial" w:hAnsi="Arial" w:cs="Simplified Arabic"/>
          <w:sz w:val="24"/>
          <w:szCs w:val="24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D14C8C" w:rsidTr="005C0118">
        <w:tc>
          <w:tcPr>
            <w:tcW w:w="9356" w:type="dxa"/>
          </w:tcPr>
          <w:p w:rsidR="00E81F1B" w:rsidRPr="0036114E" w:rsidRDefault="00E81F1B" w:rsidP="0036114E">
            <w:pPr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6114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  <w:r w:rsidRPr="0036114E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36114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E81F1B" w:rsidRPr="00E207D7" w:rsidRDefault="00C95428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حماس الطلاب وتفاعلهم</w:t>
            </w:r>
            <w:r w:rsidR="00960ADD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</w:t>
            </w: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ومناقشاتهم </w:t>
            </w:r>
            <w:r w:rsidR="00960ADD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أثناء المحاضرة</w:t>
            </w:r>
          </w:p>
          <w:p w:rsidR="00960ADD" w:rsidRPr="00E207D7" w:rsidRDefault="00C95428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اراء ومقترحات الطلاب</w:t>
            </w:r>
            <w:r w:rsidR="00960ADD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فيما يخص المقرر</w:t>
            </w:r>
          </w:p>
          <w:p w:rsidR="00960ADD" w:rsidRPr="00E207D7" w:rsidRDefault="00C95428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استمارات التقييم من قبل الطلاب</w:t>
            </w:r>
            <w:r w:rsidR="00960ADD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والمعدة من قبل الهيئة ال</w:t>
            </w:r>
            <w:r w:rsidR="00107AA4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وطنية للتقويم وا</w:t>
            </w:r>
            <w:r w:rsidR="00960ADD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لإعتماد الأكاديمى</w:t>
            </w:r>
          </w:p>
          <w:p w:rsidR="00E81F1B" w:rsidRPr="0036114E" w:rsidRDefault="00E81F1B" w:rsidP="005C0118">
            <w:pPr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</w:pPr>
          </w:p>
        </w:tc>
      </w:tr>
      <w:tr w:rsidR="00E81F1B" w:rsidRPr="00D14C8C" w:rsidTr="005C0118">
        <w:tc>
          <w:tcPr>
            <w:tcW w:w="9356" w:type="dxa"/>
          </w:tcPr>
          <w:p w:rsidR="00E81F1B" w:rsidRPr="00D14C8C" w:rsidRDefault="00E81F1B" w:rsidP="005C0118">
            <w:pPr>
              <w:rPr>
                <w:rFonts w:ascii="Arial" w:hAnsi="Arial" w:cs="Simplified Arabic"/>
                <w:sz w:val="24"/>
                <w:szCs w:val="24"/>
                <w:lang w:bidi="ar-EG"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2-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:</w:t>
            </w:r>
          </w:p>
          <w:p w:rsidR="00E81F1B" w:rsidRPr="00E207D7" w:rsidRDefault="00960ADD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استمارات تقييم </w:t>
            </w:r>
            <w:r w:rsidR="007B7808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عبارة عن مجموعة من الأسئلة المفتوحة التي تعبر فيها الطالبة عن وجهة نظرها وأي أوجه نقد أو تطوير للمقرر </w:t>
            </w: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معدة من قبل عضو هيئة </w:t>
            </w:r>
            <w:r w:rsidR="00C95428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التدريس للتعرف على أراء الطلاب ومقترحاتهم</w:t>
            </w: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حول سبل تجويد المقرر</w:t>
            </w:r>
          </w:p>
          <w:p w:rsidR="00E81F1B" w:rsidRPr="0036114E" w:rsidRDefault="00960ADD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Simplified Arabic"/>
                <w:b/>
                <w:bCs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المتابعة الإدارية من قبل القسم</w:t>
            </w:r>
          </w:p>
        </w:tc>
      </w:tr>
      <w:tr w:rsidR="00E81F1B" w:rsidRPr="00D14C8C" w:rsidTr="005C0118">
        <w:tc>
          <w:tcPr>
            <w:tcW w:w="9356" w:type="dxa"/>
          </w:tcPr>
          <w:p w:rsidR="00E81F1B" w:rsidRPr="00D14C8C" w:rsidRDefault="00E81F1B" w:rsidP="005C0118">
            <w:pPr>
              <w:rPr>
                <w:rFonts w:ascii="Arial" w:hAnsi="Arial" w:cs="Simplified Arabic"/>
                <w:sz w:val="24"/>
                <w:szCs w:val="24"/>
                <w:lang w:bidi="ar-EG"/>
              </w:rPr>
            </w:pP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3-</w:t>
            </w:r>
            <w:r w:rsidRPr="00D14C8C">
              <w:rPr>
                <w:rFonts w:ascii="Arial" w:hAnsi="Arial" w:cs="Simplified Arabic"/>
                <w:sz w:val="24"/>
                <w:szCs w:val="24"/>
                <w:rtl/>
                <w:lang w:bidi="ar-EG"/>
              </w:rPr>
              <w:t xml:space="preserve">عمليات تطوير التدريس </w:t>
            </w:r>
            <w:r w:rsidRPr="00D14C8C"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>:</w:t>
            </w:r>
          </w:p>
          <w:p w:rsidR="0036114E" w:rsidRPr="00E207D7" w:rsidRDefault="0036114E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التخطيط لإعداد ورش عمل مكثفة حول طرق استخدام قواعد المعلومات الإلكترونية التي تشترك بها الجامعة</w:t>
            </w:r>
          </w:p>
          <w:p w:rsidR="00960ADD" w:rsidRPr="00E207D7" w:rsidRDefault="00960ADD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التوسع فى استخدام المراجع المتصلة بالمقرر </w:t>
            </w:r>
          </w:p>
          <w:p w:rsidR="00960ADD" w:rsidRPr="00E207D7" w:rsidRDefault="00960ADD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تشجيع </w:t>
            </w:r>
            <w:r w:rsidR="0019794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الطلاب</w:t>
            </w: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على استخدام قواعد المعلومات التى تشترك بها الجامعة</w:t>
            </w:r>
          </w:p>
          <w:p w:rsidR="00E81F1B" w:rsidRPr="0036114E" w:rsidRDefault="00107AA4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Simplified Arabic"/>
                <w:bCs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السعى الي </w:t>
            </w:r>
            <w:r w:rsidR="00C95428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تقليل أعداد الطلاب المسجلين </w:t>
            </w:r>
            <w:r w:rsidR="00960ADD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فى المقرر</w:t>
            </w:r>
          </w:p>
        </w:tc>
      </w:tr>
      <w:tr w:rsidR="00E81F1B" w:rsidRPr="00D14C8C" w:rsidTr="005C0118">
        <w:trPr>
          <w:trHeight w:val="1608"/>
        </w:trPr>
        <w:tc>
          <w:tcPr>
            <w:tcW w:w="9356" w:type="dxa"/>
          </w:tcPr>
          <w:p w:rsidR="00E81F1B" w:rsidRPr="0036114E" w:rsidRDefault="00E81F1B" w:rsidP="005C0118">
            <w:pPr>
              <w:jc w:val="both"/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6114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  <w:r w:rsidRPr="0036114E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 xml:space="preserve">عمليات التحقق من معايير الإنجاز لدى الطالب ( مثل: تدقيق تصحيح عينة من </w:t>
            </w:r>
            <w:r w:rsidRPr="0036114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36114E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عمال الطلبة بواسطة مدرسين  مستقلين، والتبادل بصورة دوريةً لتصحيح الاختبارات أو عينة من الواجبات مع طاقم تدريس من مؤسسة أخرى)</w:t>
            </w:r>
            <w:r w:rsidRPr="0036114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E81F1B" w:rsidRPr="0036114E" w:rsidRDefault="00E207D7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Simplified Arabic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تصحيح أعمال الطلاب</w:t>
            </w:r>
            <w:r w:rsidR="00960ADD"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من قبل عضو هيئة التدريس</w:t>
            </w:r>
          </w:p>
        </w:tc>
      </w:tr>
      <w:tr w:rsidR="00E81F1B" w:rsidRPr="00D14C8C" w:rsidTr="005C0118">
        <w:tc>
          <w:tcPr>
            <w:tcW w:w="9356" w:type="dxa"/>
          </w:tcPr>
          <w:p w:rsidR="00E81F1B" w:rsidRPr="0036114E" w:rsidRDefault="00E81F1B" w:rsidP="005C0118">
            <w:pPr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</w:pPr>
            <w:r w:rsidRPr="0036114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  <w:r w:rsidRPr="0036114E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صف إجراءات التخطيط ل</w:t>
            </w:r>
            <w:r w:rsidR="0036114E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لمراجعة الدورية لمدى فعالية  ال</w:t>
            </w:r>
            <w:r w:rsidRPr="0036114E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EG"/>
              </w:rPr>
              <w:t>قرر الدراسي والتخطيط لتطويرها</w:t>
            </w:r>
            <w:r w:rsidRPr="0036114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E81F1B" w:rsidRPr="00E207D7" w:rsidRDefault="00995720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الإطلاع بشكل مستمر على الكتب الحديثة والمرتبطة بالمقرر</w:t>
            </w:r>
          </w:p>
          <w:p w:rsidR="00995720" w:rsidRPr="00E207D7" w:rsidRDefault="00995720" w:rsidP="00E207D7">
            <w:pPr>
              <w:pStyle w:val="1"/>
              <w:numPr>
                <w:ilvl w:val="0"/>
                <w:numId w:val="32"/>
              </w:numPr>
              <w:jc w:val="lowKashida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E207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تنقيح الموازين الموضوعة لعرض المحاضرات بشكل مستمر بما يتفق مع الموضوع وأهميته</w:t>
            </w:r>
          </w:p>
          <w:p w:rsidR="00E81F1B" w:rsidRPr="0036114E" w:rsidRDefault="00E81F1B" w:rsidP="005C0118">
            <w:pPr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</w:pPr>
          </w:p>
          <w:p w:rsidR="00E81F1B" w:rsidRPr="0036114E" w:rsidRDefault="00E81F1B" w:rsidP="005C0118">
            <w:pPr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E81F1B" w:rsidRPr="00D14C8C" w:rsidRDefault="00E81F1B" w:rsidP="00E81F1B">
      <w:pPr>
        <w:jc w:val="center"/>
        <w:rPr>
          <w:rFonts w:ascii="Arial" w:hAnsi="Arial" w:cs="Simplified Arabic"/>
          <w:sz w:val="24"/>
          <w:szCs w:val="24"/>
          <w:lang w:bidi="ar-EG"/>
        </w:rPr>
      </w:pPr>
    </w:p>
    <w:p w:rsidR="00E81F1B" w:rsidRPr="00D14C8C" w:rsidRDefault="00E81F1B" w:rsidP="00E81F1B">
      <w:pPr>
        <w:jc w:val="center"/>
        <w:rPr>
          <w:rFonts w:ascii="Arial" w:hAnsi="Arial" w:cs="Simplified Arabic"/>
          <w:i/>
          <w:iCs/>
          <w:sz w:val="24"/>
          <w:szCs w:val="24"/>
          <w:rtl/>
        </w:rPr>
      </w:pPr>
    </w:p>
    <w:p w:rsidR="00D0162C" w:rsidRPr="00D14C8C" w:rsidRDefault="00D0162C">
      <w:pPr>
        <w:rPr>
          <w:rFonts w:cs="Simplified Arabic"/>
          <w:sz w:val="24"/>
          <w:szCs w:val="24"/>
        </w:rPr>
      </w:pPr>
    </w:p>
    <w:sectPr w:rsidR="00D0162C" w:rsidRPr="00D14C8C" w:rsidSect="00314301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13" w:rsidRDefault="004A4F13" w:rsidP="00314301">
      <w:pPr>
        <w:spacing w:after="0" w:line="240" w:lineRule="auto"/>
      </w:pPr>
      <w:r>
        <w:separator/>
      </w:r>
    </w:p>
  </w:endnote>
  <w:endnote w:type="continuationSeparator" w:id="0">
    <w:p w:rsidR="004A4F13" w:rsidRDefault="004A4F13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010DF3" w:rsidRDefault="002A2F7B">
        <w:pPr>
          <w:pStyle w:val="Footer"/>
          <w:jc w:val="right"/>
        </w:pPr>
        <w:fldSimple w:instr=" PAGE   \* MERGEFORMAT ">
          <w:r w:rsidR="00D37CB1">
            <w:rPr>
              <w:noProof/>
              <w:rtl/>
            </w:rPr>
            <w:t>3</w:t>
          </w:r>
        </w:fldSimple>
      </w:p>
    </w:sdtContent>
  </w:sdt>
  <w:p w:rsidR="00010DF3" w:rsidRDefault="00010D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13" w:rsidRDefault="004A4F13" w:rsidP="00314301">
      <w:pPr>
        <w:spacing w:after="0" w:line="240" w:lineRule="auto"/>
      </w:pPr>
      <w:r>
        <w:separator/>
      </w:r>
    </w:p>
  </w:footnote>
  <w:footnote w:type="continuationSeparator" w:id="0">
    <w:p w:rsidR="004A4F13" w:rsidRDefault="004A4F13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40"/>
    <w:multiLevelType w:val="hybridMultilevel"/>
    <w:tmpl w:val="5AE69D86"/>
    <w:lvl w:ilvl="0" w:tplc="8634EC14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29F"/>
    <w:multiLevelType w:val="hybridMultilevel"/>
    <w:tmpl w:val="0E948378"/>
    <w:lvl w:ilvl="0" w:tplc="9BE2B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A3435"/>
    <w:multiLevelType w:val="hybridMultilevel"/>
    <w:tmpl w:val="9F809806"/>
    <w:lvl w:ilvl="0" w:tplc="182802B2">
      <w:start w:val="7"/>
      <w:numFmt w:val="decimal"/>
      <w:lvlText w:val="%1-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C33"/>
    <w:multiLevelType w:val="hybridMultilevel"/>
    <w:tmpl w:val="9E464A96"/>
    <w:lvl w:ilvl="0" w:tplc="C2F6D0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27E39"/>
    <w:multiLevelType w:val="hybridMultilevel"/>
    <w:tmpl w:val="39FA7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EE183E"/>
    <w:multiLevelType w:val="hybridMultilevel"/>
    <w:tmpl w:val="E60CF876"/>
    <w:lvl w:ilvl="0" w:tplc="70862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F782D"/>
    <w:multiLevelType w:val="hybridMultilevel"/>
    <w:tmpl w:val="5E24E9D8"/>
    <w:lvl w:ilvl="0" w:tplc="70862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12F54"/>
    <w:multiLevelType w:val="hybridMultilevel"/>
    <w:tmpl w:val="6F10533C"/>
    <w:lvl w:ilvl="0" w:tplc="B066B6C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F7E52"/>
    <w:multiLevelType w:val="hybridMultilevel"/>
    <w:tmpl w:val="AD7278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192EF5"/>
    <w:multiLevelType w:val="hybridMultilevel"/>
    <w:tmpl w:val="851E4862"/>
    <w:lvl w:ilvl="0" w:tplc="FE4C424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7C32D0"/>
    <w:multiLevelType w:val="hybridMultilevel"/>
    <w:tmpl w:val="851E4862"/>
    <w:lvl w:ilvl="0" w:tplc="FE4C424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C523F1"/>
    <w:multiLevelType w:val="hybridMultilevel"/>
    <w:tmpl w:val="0FC0BA2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1BB47494"/>
    <w:multiLevelType w:val="hybridMultilevel"/>
    <w:tmpl w:val="F7C00A5E"/>
    <w:lvl w:ilvl="0" w:tplc="F17CA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751A9"/>
    <w:multiLevelType w:val="hybridMultilevel"/>
    <w:tmpl w:val="38244DBE"/>
    <w:lvl w:ilvl="0" w:tplc="E51E2F8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F281C"/>
    <w:multiLevelType w:val="hybridMultilevel"/>
    <w:tmpl w:val="04FA6838"/>
    <w:lvl w:ilvl="0" w:tplc="6908C916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155CA1"/>
    <w:multiLevelType w:val="hybridMultilevel"/>
    <w:tmpl w:val="07049396"/>
    <w:lvl w:ilvl="0" w:tplc="657E1342">
      <w:start w:val="1"/>
      <w:numFmt w:val="decimal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632AC"/>
    <w:multiLevelType w:val="hybridMultilevel"/>
    <w:tmpl w:val="54688EC8"/>
    <w:lvl w:ilvl="0" w:tplc="1436C85A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FF000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38DA3AC8"/>
    <w:multiLevelType w:val="hybridMultilevel"/>
    <w:tmpl w:val="701AF022"/>
    <w:lvl w:ilvl="0" w:tplc="A8486F0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490E22"/>
    <w:multiLevelType w:val="hybridMultilevel"/>
    <w:tmpl w:val="349801B4"/>
    <w:lvl w:ilvl="0" w:tplc="24F88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E462A"/>
    <w:multiLevelType w:val="hybridMultilevel"/>
    <w:tmpl w:val="FFEED9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66357"/>
    <w:multiLevelType w:val="hybridMultilevel"/>
    <w:tmpl w:val="92E8709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4E901F5C"/>
    <w:multiLevelType w:val="hybridMultilevel"/>
    <w:tmpl w:val="6486088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2600135C">
      <w:start w:val="1"/>
      <w:numFmt w:val="arabicAlpha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4EA27010"/>
    <w:multiLevelType w:val="hybridMultilevel"/>
    <w:tmpl w:val="7E982EC2"/>
    <w:lvl w:ilvl="0" w:tplc="69AC5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E5297"/>
    <w:multiLevelType w:val="hybridMultilevel"/>
    <w:tmpl w:val="CE60E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3970C2"/>
    <w:multiLevelType w:val="hybridMultilevel"/>
    <w:tmpl w:val="2D32231C"/>
    <w:lvl w:ilvl="0" w:tplc="5F1E58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B76ED2"/>
    <w:multiLevelType w:val="hybridMultilevel"/>
    <w:tmpl w:val="63BA74EE"/>
    <w:lvl w:ilvl="0" w:tplc="85382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4293B"/>
    <w:multiLevelType w:val="hybridMultilevel"/>
    <w:tmpl w:val="83165C1A"/>
    <w:lvl w:ilvl="0" w:tplc="F322F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C138C"/>
    <w:multiLevelType w:val="hybridMultilevel"/>
    <w:tmpl w:val="F63884F4"/>
    <w:lvl w:ilvl="0" w:tplc="C8589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41EB8"/>
    <w:multiLevelType w:val="hybridMultilevel"/>
    <w:tmpl w:val="7556D2B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4754D660">
      <w:start w:val="1"/>
      <w:numFmt w:val="arabicAlpha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6"/>
  </w:num>
  <w:num w:numId="4">
    <w:abstractNumId w:val="18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27"/>
  </w:num>
  <w:num w:numId="11">
    <w:abstractNumId w:val="24"/>
  </w:num>
  <w:num w:numId="12">
    <w:abstractNumId w:val="12"/>
  </w:num>
  <w:num w:numId="13">
    <w:abstractNumId w:val="19"/>
  </w:num>
  <w:num w:numId="14">
    <w:abstractNumId w:val="15"/>
  </w:num>
  <w:num w:numId="15">
    <w:abstractNumId w:val="3"/>
  </w:num>
  <w:num w:numId="16">
    <w:abstractNumId w:val="30"/>
  </w:num>
  <w:num w:numId="17">
    <w:abstractNumId w:val="8"/>
  </w:num>
  <w:num w:numId="18">
    <w:abstractNumId w:val="26"/>
  </w:num>
  <w:num w:numId="19">
    <w:abstractNumId w:val="2"/>
  </w:num>
  <w:num w:numId="20">
    <w:abstractNumId w:val="22"/>
  </w:num>
  <w:num w:numId="21">
    <w:abstractNumId w:val="20"/>
  </w:num>
  <w:num w:numId="22">
    <w:abstractNumId w:val="11"/>
  </w:num>
  <w:num w:numId="23">
    <w:abstractNumId w:val="23"/>
  </w:num>
  <w:num w:numId="24">
    <w:abstractNumId w:val="31"/>
  </w:num>
  <w:num w:numId="25">
    <w:abstractNumId w:val="17"/>
  </w:num>
  <w:num w:numId="26">
    <w:abstractNumId w:val="9"/>
  </w:num>
  <w:num w:numId="27">
    <w:abstractNumId w:val="29"/>
  </w:num>
  <w:num w:numId="28">
    <w:abstractNumId w:val="14"/>
  </w:num>
  <w:num w:numId="29">
    <w:abstractNumId w:val="25"/>
  </w:num>
  <w:num w:numId="30">
    <w:abstractNumId w:val="13"/>
  </w:num>
  <w:num w:numId="31">
    <w:abstractNumId w:val="5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10DF3"/>
    <w:rsid w:val="00096169"/>
    <w:rsid w:val="000D594E"/>
    <w:rsid w:val="00107AA4"/>
    <w:rsid w:val="001329A3"/>
    <w:rsid w:val="001723E0"/>
    <w:rsid w:val="00197943"/>
    <w:rsid w:val="001D4FF1"/>
    <w:rsid w:val="001E0139"/>
    <w:rsid w:val="0020436F"/>
    <w:rsid w:val="00262D99"/>
    <w:rsid w:val="002765C5"/>
    <w:rsid w:val="00281F59"/>
    <w:rsid w:val="002A2F7B"/>
    <w:rsid w:val="002C68E3"/>
    <w:rsid w:val="003061E0"/>
    <w:rsid w:val="00307804"/>
    <w:rsid w:val="00314301"/>
    <w:rsid w:val="0032123D"/>
    <w:rsid w:val="00322572"/>
    <w:rsid w:val="00340C95"/>
    <w:rsid w:val="0036114E"/>
    <w:rsid w:val="00413420"/>
    <w:rsid w:val="004146D4"/>
    <w:rsid w:val="0044755C"/>
    <w:rsid w:val="00453715"/>
    <w:rsid w:val="00454D0E"/>
    <w:rsid w:val="00474AB1"/>
    <w:rsid w:val="00474BE9"/>
    <w:rsid w:val="004A4717"/>
    <w:rsid w:val="004A4F13"/>
    <w:rsid w:val="00587396"/>
    <w:rsid w:val="005A113C"/>
    <w:rsid w:val="005B3390"/>
    <w:rsid w:val="005B45DC"/>
    <w:rsid w:val="005C0118"/>
    <w:rsid w:val="005F2A8C"/>
    <w:rsid w:val="00601760"/>
    <w:rsid w:val="00614CB5"/>
    <w:rsid w:val="00621ECB"/>
    <w:rsid w:val="00640EFC"/>
    <w:rsid w:val="00645FAB"/>
    <w:rsid w:val="006662B9"/>
    <w:rsid w:val="00692F16"/>
    <w:rsid w:val="006E6523"/>
    <w:rsid w:val="00701B5A"/>
    <w:rsid w:val="00706E49"/>
    <w:rsid w:val="0073441D"/>
    <w:rsid w:val="0074150E"/>
    <w:rsid w:val="007B7808"/>
    <w:rsid w:val="007F3D54"/>
    <w:rsid w:val="00800D08"/>
    <w:rsid w:val="00825C49"/>
    <w:rsid w:val="00832FE1"/>
    <w:rsid w:val="00867214"/>
    <w:rsid w:val="008C2BFD"/>
    <w:rsid w:val="008C35DB"/>
    <w:rsid w:val="00915322"/>
    <w:rsid w:val="009355C2"/>
    <w:rsid w:val="00940E0C"/>
    <w:rsid w:val="00960ADD"/>
    <w:rsid w:val="00995720"/>
    <w:rsid w:val="009B7BFE"/>
    <w:rsid w:val="009D5E81"/>
    <w:rsid w:val="009F1F3C"/>
    <w:rsid w:val="00A506CB"/>
    <w:rsid w:val="00A710D1"/>
    <w:rsid w:val="00AC08B1"/>
    <w:rsid w:val="00AD1FD1"/>
    <w:rsid w:val="00AE25C0"/>
    <w:rsid w:val="00B41CE2"/>
    <w:rsid w:val="00B4202B"/>
    <w:rsid w:val="00B6526A"/>
    <w:rsid w:val="00B715D2"/>
    <w:rsid w:val="00BA0B27"/>
    <w:rsid w:val="00BA4990"/>
    <w:rsid w:val="00C95428"/>
    <w:rsid w:val="00CB7A7E"/>
    <w:rsid w:val="00CC2938"/>
    <w:rsid w:val="00CD680C"/>
    <w:rsid w:val="00CD6AE1"/>
    <w:rsid w:val="00D0162C"/>
    <w:rsid w:val="00D14C8C"/>
    <w:rsid w:val="00D37CB1"/>
    <w:rsid w:val="00D428EB"/>
    <w:rsid w:val="00D52748"/>
    <w:rsid w:val="00D71461"/>
    <w:rsid w:val="00D90E16"/>
    <w:rsid w:val="00D94C26"/>
    <w:rsid w:val="00D962F2"/>
    <w:rsid w:val="00D97E2B"/>
    <w:rsid w:val="00DA04A4"/>
    <w:rsid w:val="00DA5C8D"/>
    <w:rsid w:val="00DD1830"/>
    <w:rsid w:val="00E207D7"/>
    <w:rsid w:val="00E47568"/>
    <w:rsid w:val="00E61AA0"/>
    <w:rsid w:val="00E724D9"/>
    <w:rsid w:val="00E72A20"/>
    <w:rsid w:val="00E81F1B"/>
    <w:rsid w:val="00E833A4"/>
    <w:rsid w:val="00E863CF"/>
    <w:rsid w:val="00EC2C15"/>
    <w:rsid w:val="00ED4CC5"/>
    <w:rsid w:val="00EE085D"/>
    <w:rsid w:val="00EE108E"/>
    <w:rsid w:val="00F35A45"/>
    <w:rsid w:val="00F40556"/>
    <w:rsid w:val="00F80144"/>
    <w:rsid w:val="00F86B43"/>
    <w:rsid w:val="00F9188E"/>
    <w:rsid w:val="00FE2D4C"/>
    <w:rsid w:val="00F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1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E81F1B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F1B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30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A4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474BE9"/>
    <w:rPr>
      <w:i/>
      <w:iCs/>
      <w:sz w:val="24"/>
      <w:szCs w:val="24"/>
    </w:rPr>
  </w:style>
  <w:style w:type="character" w:customStyle="1" w:styleId="bc">
    <w:name w:val="bc"/>
    <w:basedOn w:val="DefaultParagraphFont"/>
    <w:rsid w:val="00E61AA0"/>
  </w:style>
  <w:style w:type="character" w:styleId="Hyperlink">
    <w:name w:val="Hyperlink"/>
    <w:basedOn w:val="DefaultParagraphFont"/>
    <w:uiPriority w:val="99"/>
    <w:unhideWhenUsed/>
    <w:rsid w:val="00E61A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1A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1AA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1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سرد الفقرات1"/>
    <w:basedOn w:val="Normal"/>
    <w:uiPriority w:val="34"/>
    <w:qFormat/>
    <w:rsid w:val="00306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info/data/arabic/depot2/gap.ph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21B83-F114-4AFB-92CF-69C51248DC94}"/>
</file>

<file path=customXml/itemProps2.xml><?xml version="1.0" encoding="utf-8"?>
<ds:datastoreItem xmlns:ds="http://schemas.openxmlformats.org/officeDocument/2006/customXml" ds:itemID="{AB3048CE-4DF8-42A8-B864-7E8BABDE4B47}"/>
</file>

<file path=customXml/itemProps3.xml><?xml version="1.0" encoding="utf-8"?>
<ds:datastoreItem xmlns:ds="http://schemas.openxmlformats.org/officeDocument/2006/customXml" ds:itemID="{F54F9F09-C6D0-4A5B-B3EA-31E56EB35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KFU</cp:lastModifiedBy>
  <cp:revision>27</cp:revision>
  <cp:lastPrinted>2011-05-13T16:38:00Z</cp:lastPrinted>
  <dcterms:created xsi:type="dcterms:W3CDTF">2010-12-28T16:55:00Z</dcterms:created>
  <dcterms:modified xsi:type="dcterms:W3CDTF">2011-05-13T16:52:00Z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